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3B521" w14:textId="77777777" w:rsidR="00896C0E" w:rsidRPr="00A27F21" w:rsidRDefault="00896C0E" w:rsidP="00896C0E">
      <w:pPr>
        <w:jc w:val="center"/>
        <w:rPr>
          <w:rFonts w:asciiTheme="minorHAnsi" w:hAnsiTheme="minorHAnsi" w:cstheme="minorHAnsi"/>
          <w:b/>
          <w:bCs/>
          <w:sz w:val="28"/>
          <w:szCs w:val="28"/>
        </w:rPr>
      </w:pPr>
      <w:r w:rsidRPr="00A27F21">
        <w:rPr>
          <w:rFonts w:asciiTheme="minorHAnsi" w:hAnsiTheme="minorHAnsi" w:cstheme="minorHAnsi"/>
          <w:b/>
          <w:bCs/>
          <w:sz w:val="28"/>
          <w:szCs w:val="28"/>
        </w:rPr>
        <w:t>New Bedford Educators Association, Inc.</w:t>
      </w:r>
    </w:p>
    <w:p w14:paraId="69089824" w14:textId="77777777" w:rsidR="00896C0E" w:rsidRPr="00A27F21" w:rsidRDefault="00896C0E" w:rsidP="00896C0E">
      <w:pPr>
        <w:jc w:val="center"/>
        <w:rPr>
          <w:rFonts w:asciiTheme="minorHAnsi" w:hAnsiTheme="minorHAnsi" w:cstheme="minorHAnsi"/>
          <w:b/>
          <w:bCs/>
          <w:sz w:val="28"/>
          <w:szCs w:val="28"/>
        </w:rPr>
      </w:pPr>
      <w:r w:rsidRPr="00A27F21">
        <w:rPr>
          <w:rFonts w:asciiTheme="minorHAnsi" w:hAnsiTheme="minorHAnsi" w:cstheme="minorHAnsi"/>
          <w:b/>
          <w:bCs/>
          <w:sz w:val="28"/>
          <w:szCs w:val="28"/>
        </w:rPr>
        <w:t>Board of Directors Meeting</w:t>
      </w:r>
    </w:p>
    <w:p w14:paraId="09C17F2A" w14:textId="77777777" w:rsidR="00896C0E" w:rsidRPr="00A27F21" w:rsidRDefault="00896C0E" w:rsidP="00896C0E">
      <w:pPr>
        <w:jc w:val="center"/>
        <w:rPr>
          <w:rFonts w:asciiTheme="minorHAnsi" w:hAnsiTheme="minorHAnsi" w:cstheme="minorHAnsi"/>
          <w:b/>
          <w:bCs/>
          <w:sz w:val="28"/>
          <w:szCs w:val="28"/>
        </w:rPr>
      </w:pPr>
      <w:r w:rsidRPr="00A27F21">
        <w:rPr>
          <w:rFonts w:asciiTheme="minorHAnsi" w:hAnsiTheme="minorHAnsi" w:cstheme="minorHAnsi"/>
          <w:b/>
          <w:bCs/>
          <w:sz w:val="28"/>
          <w:szCs w:val="28"/>
        </w:rPr>
        <w:t>Thursday, February 3, 2022</w:t>
      </w:r>
    </w:p>
    <w:p w14:paraId="5F3818D1" w14:textId="77777777" w:rsidR="00896C0E" w:rsidRPr="00A27F21" w:rsidRDefault="00896C0E" w:rsidP="00896C0E">
      <w:pPr>
        <w:jc w:val="center"/>
        <w:rPr>
          <w:rFonts w:asciiTheme="minorHAnsi" w:hAnsiTheme="minorHAnsi" w:cstheme="minorHAnsi"/>
          <w:b/>
          <w:bCs/>
          <w:sz w:val="28"/>
          <w:szCs w:val="28"/>
        </w:rPr>
      </w:pPr>
      <w:r w:rsidRPr="00A27F21">
        <w:rPr>
          <w:rFonts w:asciiTheme="minorHAnsi" w:hAnsiTheme="minorHAnsi" w:cstheme="minorHAnsi"/>
          <w:b/>
          <w:bCs/>
          <w:sz w:val="28"/>
          <w:szCs w:val="28"/>
        </w:rPr>
        <w:t>3:30 pm</w:t>
      </w:r>
    </w:p>
    <w:p w14:paraId="061CEA5D" w14:textId="77777777" w:rsidR="00896C0E" w:rsidRPr="00A27F21" w:rsidRDefault="00896C0E" w:rsidP="00896C0E">
      <w:pPr>
        <w:jc w:val="center"/>
        <w:rPr>
          <w:rFonts w:asciiTheme="minorHAnsi" w:hAnsiTheme="minorHAnsi" w:cstheme="minorHAnsi"/>
          <w:b/>
          <w:bCs/>
          <w:sz w:val="28"/>
          <w:szCs w:val="28"/>
        </w:rPr>
      </w:pPr>
    </w:p>
    <w:p w14:paraId="1E579C7F" w14:textId="77777777" w:rsidR="00896C0E" w:rsidRPr="00A27F21" w:rsidRDefault="00896C0E" w:rsidP="00896C0E">
      <w:pPr>
        <w:jc w:val="center"/>
        <w:rPr>
          <w:rFonts w:asciiTheme="minorHAnsi" w:hAnsiTheme="minorHAnsi" w:cstheme="minorHAnsi"/>
          <w:b/>
          <w:bCs/>
          <w:sz w:val="28"/>
          <w:szCs w:val="28"/>
        </w:rPr>
      </w:pPr>
    </w:p>
    <w:p w14:paraId="221B7C25" w14:textId="77777777" w:rsidR="00896C0E" w:rsidRPr="00A27F21" w:rsidRDefault="00896C0E" w:rsidP="00896C0E">
      <w:pPr>
        <w:pStyle w:val="Heading1"/>
        <w:jc w:val="center"/>
        <w:rPr>
          <w:rFonts w:asciiTheme="minorHAnsi" w:hAnsiTheme="minorHAnsi" w:cstheme="minorHAnsi"/>
          <w:b/>
          <w:bCs/>
          <w:sz w:val="28"/>
          <w:szCs w:val="28"/>
        </w:rPr>
      </w:pPr>
      <w:r w:rsidRPr="00A27F21">
        <w:rPr>
          <w:rFonts w:asciiTheme="minorHAnsi" w:hAnsiTheme="minorHAnsi" w:cstheme="minorHAnsi"/>
          <w:b/>
          <w:bCs/>
          <w:sz w:val="28"/>
          <w:szCs w:val="28"/>
        </w:rPr>
        <w:t>AGENDA</w:t>
      </w:r>
    </w:p>
    <w:p w14:paraId="13766046" w14:textId="77777777" w:rsidR="00896C0E" w:rsidRPr="00A27F21" w:rsidRDefault="00896C0E" w:rsidP="00896C0E">
      <w:pPr>
        <w:rPr>
          <w:rFonts w:asciiTheme="minorHAnsi" w:hAnsiTheme="minorHAnsi" w:cstheme="minorHAnsi"/>
          <w:sz w:val="28"/>
          <w:szCs w:val="28"/>
        </w:rPr>
      </w:pPr>
    </w:p>
    <w:p w14:paraId="3F58262F" w14:textId="77777777" w:rsidR="00896C0E" w:rsidRPr="00A27F21" w:rsidRDefault="00896C0E" w:rsidP="00896C0E">
      <w:pPr>
        <w:pStyle w:val="Heading2"/>
        <w:rPr>
          <w:rFonts w:asciiTheme="minorHAnsi" w:hAnsiTheme="minorHAnsi" w:cstheme="minorHAnsi"/>
          <w:b/>
          <w:bCs/>
          <w:sz w:val="28"/>
          <w:szCs w:val="28"/>
        </w:rPr>
      </w:pPr>
      <w:r w:rsidRPr="00A27F21">
        <w:rPr>
          <w:rFonts w:asciiTheme="minorHAnsi" w:hAnsiTheme="minorHAnsi" w:cstheme="minorHAnsi"/>
          <w:b/>
          <w:bCs/>
          <w:sz w:val="28"/>
          <w:szCs w:val="28"/>
        </w:rPr>
        <w:t>Call to Order</w:t>
      </w:r>
      <w:r w:rsidRPr="00A27F21">
        <w:rPr>
          <w:rFonts w:asciiTheme="minorHAnsi" w:hAnsiTheme="minorHAnsi" w:cstheme="minorHAnsi"/>
          <w:b/>
          <w:bCs/>
          <w:sz w:val="28"/>
          <w:szCs w:val="28"/>
          <w:u w:val="none"/>
        </w:rPr>
        <w:t xml:space="preserve">   </w:t>
      </w:r>
    </w:p>
    <w:p w14:paraId="33BDC13A" w14:textId="709D6682" w:rsidR="00896C0E" w:rsidRPr="00A27F21" w:rsidRDefault="00896C0E" w:rsidP="00896C0E">
      <w:pPr>
        <w:rPr>
          <w:rFonts w:asciiTheme="minorHAnsi" w:hAnsiTheme="minorHAnsi" w:cstheme="minorHAnsi"/>
          <w:sz w:val="28"/>
          <w:szCs w:val="28"/>
        </w:rPr>
      </w:pPr>
      <w:r w:rsidRPr="00A27F21">
        <w:rPr>
          <w:rFonts w:asciiTheme="minorHAnsi" w:hAnsiTheme="minorHAnsi" w:cstheme="minorHAnsi"/>
          <w:sz w:val="28"/>
          <w:szCs w:val="28"/>
        </w:rPr>
        <w:tab/>
        <w:t>Jodi Aurelio</w:t>
      </w:r>
      <w:r w:rsidRPr="00A27F21">
        <w:rPr>
          <w:rFonts w:asciiTheme="minorHAnsi" w:hAnsiTheme="minorHAnsi" w:cstheme="minorHAnsi"/>
          <w:sz w:val="28"/>
          <w:szCs w:val="28"/>
        </w:rPr>
        <w:tab/>
        <w:t xml:space="preserve">   </w:t>
      </w:r>
      <w:r w:rsidRPr="00A27F21">
        <w:rPr>
          <w:rFonts w:asciiTheme="minorHAnsi" w:hAnsiTheme="minorHAnsi" w:cstheme="minorHAnsi"/>
          <w:sz w:val="28"/>
          <w:szCs w:val="28"/>
        </w:rPr>
        <w:tab/>
      </w:r>
      <w:r w:rsidR="002439D4">
        <w:rPr>
          <w:rFonts w:asciiTheme="minorHAnsi" w:hAnsiTheme="minorHAnsi" w:cstheme="minorHAnsi"/>
          <w:sz w:val="28"/>
          <w:szCs w:val="28"/>
        </w:rPr>
        <w:t>E</w:t>
      </w:r>
      <w:r w:rsidRPr="00A27F21">
        <w:rPr>
          <w:rFonts w:asciiTheme="minorHAnsi" w:hAnsiTheme="minorHAnsi" w:cstheme="minorHAnsi"/>
          <w:sz w:val="28"/>
          <w:szCs w:val="28"/>
        </w:rPr>
        <w:tab/>
      </w:r>
      <w:r w:rsidRPr="00A27F21">
        <w:rPr>
          <w:rFonts w:asciiTheme="minorHAnsi" w:hAnsiTheme="minorHAnsi" w:cstheme="minorHAnsi"/>
          <w:sz w:val="28"/>
          <w:szCs w:val="28"/>
        </w:rPr>
        <w:tab/>
        <w:t>Thomas Nickerson</w:t>
      </w:r>
      <w:r w:rsidRPr="00A27F21">
        <w:rPr>
          <w:rFonts w:asciiTheme="minorHAnsi" w:hAnsiTheme="minorHAnsi" w:cstheme="minorHAnsi"/>
          <w:sz w:val="28"/>
          <w:szCs w:val="28"/>
        </w:rPr>
        <w:tab/>
      </w:r>
      <w:r w:rsidRPr="00A27F21">
        <w:rPr>
          <w:rFonts w:asciiTheme="minorHAnsi" w:hAnsiTheme="minorHAnsi" w:cstheme="minorHAnsi"/>
          <w:sz w:val="28"/>
          <w:szCs w:val="28"/>
        </w:rPr>
        <w:tab/>
      </w:r>
      <w:r w:rsidR="002439D4">
        <w:rPr>
          <w:rFonts w:asciiTheme="minorHAnsi" w:hAnsiTheme="minorHAnsi" w:cstheme="minorHAnsi"/>
          <w:sz w:val="28"/>
          <w:szCs w:val="28"/>
        </w:rPr>
        <w:t>P</w:t>
      </w:r>
      <w:r w:rsidRPr="00A27F21">
        <w:rPr>
          <w:rFonts w:asciiTheme="minorHAnsi" w:hAnsiTheme="minorHAnsi" w:cstheme="minorHAnsi"/>
          <w:sz w:val="28"/>
          <w:szCs w:val="28"/>
        </w:rPr>
        <w:tab/>
      </w:r>
      <w:r w:rsidRPr="00A27F21">
        <w:rPr>
          <w:rFonts w:asciiTheme="minorHAnsi" w:hAnsiTheme="minorHAnsi" w:cstheme="minorHAnsi"/>
          <w:sz w:val="28"/>
          <w:szCs w:val="28"/>
        </w:rPr>
        <w:tab/>
      </w:r>
    </w:p>
    <w:p w14:paraId="11AA93FB" w14:textId="7E642194" w:rsidR="00896C0E" w:rsidRPr="00A27F21" w:rsidRDefault="00896C0E" w:rsidP="00896C0E">
      <w:pPr>
        <w:rPr>
          <w:rFonts w:asciiTheme="minorHAnsi" w:hAnsiTheme="minorHAnsi" w:cstheme="minorHAnsi"/>
          <w:sz w:val="28"/>
          <w:szCs w:val="28"/>
        </w:rPr>
      </w:pPr>
      <w:r w:rsidRPr="00A27F21">
        <w:rPr>
          <w:rFonts w:asciiTheme="minorHAnsi" w:hAnsiTheme="minorHAnsi" w:cstheme="minorHAnsi"/>
          <w:sz w:val="28"/>
          <w:szCs w:val="28"/>
        </w:rPr>
        <w:tab/>
      </w:r>
      <w:proofErr w:type="spellStart"/>
      <w:r w:rsidRPr="00A27F21">
        <w:rPr>
          <w:rFonts w:asciiTheme="minorHAnsi" w:hAnsiTheme="minorHAnsi" w:cstheme="minorHAnsi"/>
          <w:sz w:val="28"/>
          <w:szCs w:val="28"/>
        </w:rPr>
        <w:t>Doria</w:t>
      </w:r>
      <w:proofErr w:type="spellEnd"/>
      <w:r w:rsidRPr="00A27F21">
        <w:rPr>
          <w:rFonts w:asciiTheme="minorHAnsi" w:hAnsiTheme="minorHAnsi" w:cstheme="minorHAnsi"/>
          <w:sz w:val="28"/>
          <w:szCs w:val="28"/>
        </w:rPr>
        <w:t xml:space="preserve"> Bryant</w:t>
      </w:r>
      <w:r w:rsidRPr="00A27F21">
        <w:rPr>
          <w:rFonts w:asciiTheme="minorHAnsi" w:hAnsiTheme="minorHAnsi" w:cstheme="minorHAnsi"/>
          <w:sz w:val="28"/>
          <w:szCs w:val="28"/>
        </w:rPr>
        <w:tab/>
      </w:r>
      <w:r w:rsidRPr="00A27F21">
        <w:rPr>
          <w:rFonts w:asciiTheme="minorHAnsi" w:hAnsiTheme="minorHAnsi" w:cstheme="minorHAnsi"/>
          <w:sz w:val="28"/>
          <w:szCs w:val="28"/>
        </w:rPr>
        <w:tab/>
      </w:r>
      <w:r w:rsidR="002439D4">
        <w:rPr>
          <w:rFonts w:asciiTheme="minorHAnsi" w:hAnsiTheme="minorHAnsi" w:cstheme="minorHAnsi"/>
          <w:sz w:val="28"/>
          <w:szCs w:val="28"/>
        </w:rPr>
        <w:t>P</w:t>
      </w:r>
      <w:r w:rsidRPr="00A27F21">
        <w:rPr>
          <w:rFonts w:asciiTheme="minorHAnsi" w:hAnsiTheme="minorHAnsi" w:cstheme="minorHAnsi"/>
          <w:sz w:val="28"/>
          <w:szCs w:val="28"/>
        </w:rPr>
        <w:tab/>
      </w:r>
      <w:r w:rsidRPr="00A27F21">
        <w:rPr>
          <w:rFonts w:asciiTheme="minorHAnsi" w:hAnsiTheme="minorHAnsi" w:cstheme="minorHAnsi"/>
          <w:sz w:val="28"/>
          <w:szCs w:val="28"/>
        </w:rPr>
        <w:tab/>
        <w:t xml:space="preserve"> Steve Nowell</w:t>
      </w:r>
      <w:r w:rsidRPr="00A27F21">
        <w:rPr>
          <w:rFonts w:asciiTheme="minorHAnsi" w:hAnsiTheme="minorHAnsi" w:cstheme="minorHAnsi"/>
          <w:sz w:val="28"/>
          <w:szCs w:val="28"/>
        </w:rPr>
        <w:tab/>
        <w:t>(E)</w:t>
      </w:r>
      <w:r w:rsidRPr="00A27F21">
        <w:rPr>
          <w:rFonts w:asciiTheme="minorHAnsi" w:hAnsiTheme="minorHAnsi" w:cstheme="minorHAnsi"/>
          <w:sz w:val="28"/>
          <w:szCs w:val="28"/>
        </w:rPr>
        <w:tab/>
      </w:r>
    </w:p>
    <w:p w14:paraId="57FBC9B7" w14:textId="61727B1E" w:rsidR="00896C0E" w:rsidRPr="00A27F21" w:rsidRDefault="00896C0E" w:rsidP="00896C0E">
      <w:pPr>
        <w:rPr>
          <w:rFonts w:asciiTheme="minorHAnsi" w:hAnsiTheme="minorHAnsi" w:cstheme="minorHAnsi"/>
          <w:sz w:val="28"/>
          <w:szCs w:val="28"/>
        </w:rPr>
      </w:pPr>
      <w:r w:rsidRPr="00A27F21">
        <w:rPr>
          <w:rFonts w:asciiTheme="minorHAnsi" w:hAnsiTheme="minorHAnsi" w:cstheme="minorHAnsi"/>
          <w:sz w:val="28"/>
          <w:szCs w:val="28"/>
        </w:rPr>
        <w:t xml:space="preserve">          </w:t>
      </w:r>
      <w:r w:rsidRPr="00A27F21">
        <w:rPr>
          <w:rFonts w:asciiTheme="minorHAnsi" w:hAnsiTheme="minorHAnsi" w:cstheme="minorHAnsi"/>
          <w:sz w:val="28"/>
          <w:szCs w:val="28"/>
        </w:rPr>
        <w:tab/>
        <w:t xml:space="preserve">Chris Donnelly  </w:t>
      </w:r>
      <w:r w:rsidRPr="00A27F21">
        <w:rPr>
          <w:rFonts w:asciiTheme="minorHAnsi" w:hAnsiTheme="minorHAnsi" w:cstheme="minorHAnsi"/>
          <w:sz w:val="28"/>
          <w:szCs w:val="28"/>
        </w:rPr>
        <w:tab/>
      </w:r>
      <w:r w:rsidR="002439D4">
        <w:rPr>
          <w:rFonts w:asciiTheme="minorHAnsi" w:hAnsiTheme="minorHAnsi" w:cstheme="minorHAnsi"/>
          <w:sz w:val="28"/>
          <w:szCs w:val="28"/>
        </w:rPr>
        <w:t xml:space="preserve">  A</w:t>
      </w:r>
      <w:r w:rsidRPr="00A27F21">
        <w:rPr>
          <w:rFonts w:asciiTheme="minorHAnsi" w:hAnsiTheme="minorHAnsi" w:cstheme="minorHAnsi"/>
          <w:sz w:val="28"/>
          <w:szCs w:val="28"/>
        </w:rPr>
        <w:tab/>
        <w:t xml:space="preserve">  </w:t>
      </w:r>
      <w:r w:rsidRPr="00A27F21">
        <w:rPr>
          <w:rFonts w:asciiTheme="minorHAnsi" w:hAnsiTheme="minorHAnsi" w:cstheme="minorHAnsi"/>
          <w:sz w:val="28"/>
          <w:szCs w:val="28"/>
        </w:rPr>
        <w:tab/>
        <w:t>Jacob O’Brien</w:t>
      </w:r>
      <w:r w:rsidRPr="00A27F21">
        <w:rPr>
          <w:rFonts w:asciiTheme="minorHAnsi" w:hAnsiTheme="minorHAnsi" w:cstheme="minorHAnsi"/>
          <w:sz w:val="28"/>
          <w:szCs w:val="28"/>
        </w:rPr>
        <w:tab/>
      </w:r>
      <w:r w:rsidR="002439D4">
        <w:rPr>
          <w:rFonts w:asciiTheme="minorHAnsi" w:hAnsiTheme="minorHAnsi" w:cstheme="minorHAnsi"/>
          <w:sz w:val="28"/>
          <w:szCs w:val="28"/>
        </w:rPr>
        <w:t>P</w:t>
      </w:r>
      <w:r w:rsidRPr="00A27F21">
        <w:rPr>
          <w:rFonts w:asciiTheme="minorHAnsi" w:hAnsiTheme="minorHAnsi" w:cstheme="minorHAnsi"/>
          <w:sz w:val="28"/>
          <w:szCs w:val="28"/>
        </w:rPr>
        <w:tab/>
      </w:r>
    </w:p>
    <w:p w14:paraId="717660E5" w14:textId="7FEA0B55" w:rsidR="00896C0E" w:rsidRPr="00A27F21" w:rsidRDefault="00896C0E" w:rsidP="00896C0E">
      <w:pPr>
        <w:rPr>
          <w:rFonts w:asciiTheme="minorHAnsi" w:hAnsiTheme="minorHAnsi" w:cstheme="minorHAnsi"/>
          <w:sz w:val="28"/>
          <w:szCs w:val="28"/>
        </w:rPr>
      </w:pPr>
      <w:r>
        <w:rPr>
          <w:rFonts w:asciiTheme="minorHAnsi" w:hAnsiTheme="minorHAnsi" w:cstheme="minorHAnsi"/>
          <w:sz w:val="28"/>
          <w:szCs w:val="28"/>
        </w:rPr>
        <w:tab/>
        <w:t xml:space="preserve">Lynn Drayton </w:t>
      </w:r>
      <w:r>
        <w:rPr>
          <w:rFonts w:asciiTheme="minorHAnsi" w:hAnsiTheme="minorHAnsi" w:cstheme="minorHAnsi"/>
          <w:sz w:val="28"/>
          <w:szCs w:val="28"/>
        </w:rPr>
        <w:tab/>
      </w:r>
      <w:r w:rsidR="002439D4">
        <w:rPr>
          <w:rFonts w:asciiTheme="minorHAnsi" w:hAnsiTheme="minorHAnsi" w:cstheme="minorHAnsi"/>
          <w:sz w:val="28"/>
          <w:szCs w:val="28"/>
        </w:rPr>
        <w:t>P</w:t>
      </w:r>
      <w:r>
        <w:rPr>
          <w:rFonts w:asciiTheme="minorHAnsi" w:hAnsiTheme="minorHAnsi" w:cstheme="minorHAnsi"/>
          <w:sz w:val="28"/>
          <w:szCs w:val="28"/>
        </w:rPr>
        <w:tab/>
      </w:r>
      <w:r>
        <w:rPr>
          <w:rFonts w:asciiTheme="minorHAnsi" w:hAnsiTheme="minorHAnsi" w:cstheme="minorHAnsi"/>
          <w:sz w:val="28"/>
          <w:szCs w:val="28"/>
        </w:rPr>
        <w:tab/>
      </w:r>
      <w:r w:rsidRPr="00A27F21">
        <w:rPr>
          <w:rFonts w:asciiTheme="minorHAnsi" w:hAnsiTheme="minorHAnsi" w:cstheme="minorHAnsi"/>
          <w:sz w:val="28"/>
          <w:szCs w:val="28"/>
        </w:rPr>
        <w:t>Fred Pearson</w:t>
      </w:r>
      <w:r w:rsidRPr="00A27F21">
        <w:rPr>
          <w:rFonts w:asciiTheme="minorHAnsi" w:hAnsiTheme="minorHAnsi" w:cstheme="minorHAnsi"/>
          <w:sz w:val="28"/>
          <w:szCs w:val="28"/>
        </w:rPr>
        <w:tab/>
      </w:r>
      <w:r w:rsidR="002439D4">
        <w:rPr>
          <w:rFonts w:asciiTheme="minorHAnsi" w:hAnsiTheme="minorHAnsi" w:cstheme="minorHAnsi"/>
          <w:sz w:val="28"/>
          <w:szCs w:val="28"/>
        </w:rPr>
        <w:t>P</w:t>
      </w:r>
      <w:r w:rsidRPr="00A27F21">
        <w:rPr>
          <w:rFonts w:asciiTheme="minorHAnsi" w:hAnsiTheme="minorHAnsi" w:cstheme="minorHAnsi"/>
          <w:sz w:val="28"/>
          <w:szCs w:val="28"/>
        </w:rPr>
        <w:tab/>
      </w:r>
    </w:p>
    <w:p w14:paraId="65703537" w14:textId="6D491D88" w:rsidR="00896C0E" w:rsidRPr="00A27F21" w:rsidRDefault="00896C0E" w:rsidP="00896C0E">
      <w:pPr>
        <w:rPr>
          <w:rFonts w:asciiTheme="minorHAnsi" w:hAnsiTheme="minorHAnsi" w:cstheme="minorHAnsi"/>
          <w:sz w:val="28"/>
          <w:szCs w:val="28"/>
        </w:rPr>
      </w:pPr>
      <w:r w:rsidRPr="00A27F21">
        <w:rPr>
          <w:rFonts w:asciiTheme="minorHAnsi" w:hAnsiTheme="minorHAnsi" w:cstheme="minorHAnsi"/>
          <w:sz w:val="28"/>
          <w:szCs w:val="28"/>
        </w:rPr>
        <w:tab/>
        <w:t>Chris Garcia</w:t>
      </w:r>
      <w:r w:rsidRPr="00A27F21">
        <w:rPr>
          <w:rFonts w:asciiTheme="minorHAnsi" w:hAnsiTheme="minorHAnsi" w:cstheme="minorHAnsi"/>
          <w:sz w:val="28"/>
          <w:szCs w:val="28"/>
        </w:rPr>
        <w:tab/>
      </w:r>
      <w:r w:rsidRPr="00A27F21">
        <w:rPr>
          <w:rFonts w:asciiTheme="minorHAnsi" w:hAnsiTheme="minorHAnsi" w:cstheme="minorHAnsi"/>
          <w:sz w:val="28"/>
          <w:szCs w:val="28"/>
        </w:rPr>
        <w:tab/>
      </w:r>
      <w:r w:rsidR="002439D4">
        <w:rPr>
          <w:rFonts w:asciiTheme="minorHAnsi" w:hAnsiTheme="minorHAnsi" w:cstheme="minorHAnsi"/>
          <w:sz w:val="28"/>
          <w:szCs w:val="28"/>
        </w:rPr>
        <w:t>P</w:t>
      </w:r>
      <w:r w:rsidRPr="00A27F21">
        <w:rPr>
          <w:rFonts w:asciiTheme="minorHAnsi" w:hAnsiTheme="minorHAnsi" w:cstheme="minorHAnsi"/>
          <w:sz w:val="28"/>
          <w:szCs w:val="28"/>
        </w:rPr>
        <w:tab/>
      </w:r>
      <w:r w:rsidRPr="00A27F21">
        <w:rPr>
          <w:rFonts w:asciiTheme="minorHAnsi" w:hAnsiTheme="minorHAnsi" w:cstheme="minorHAnsi"/>
          <w:sz w:val="28"/>
          <w:szCs w:val="28"/>
        </w:rPr>
        <w:tab/>
        <w:t>Kim Pearson (E)</w:t>
      </w:r>
      <w:r w:rsidRPr="00A27F21">
        <w:rPr>
          <w:rFonts w:asciiTheme="minorHAnsi" w:hAnsiTheme="minorHAnsi" w:cstheme="minorHAnsi"/>
          <w:sz w:val="28"/>
          <w:szCs w:val="28"/>
        </w:rPr>
        <w:tab/>
      </w:r>
      <w:r w:rsidRPr="00A27F21">
        <w:rPr>
          <w:rFonts w:asciiTheme="minorHAnsi" w:hAnsiTheme="minorHAnsi" w:cstheme="minorHAnsi"/>
          <w:sz w:val="28"/>
          <w:szCs w:val="28"/>
        </w:rPr>
        <w:tab/>
      </w:r>
    </w:p>
    <w:p w14:paraId="1CB65AEC" w14:textId="28FEE883" w:rsidR="00896C0E" w:rsidRPr="00A27F21" w:rsidRDefault="00896C0E" w:rsidP="00896C0E">
      <w:pPr>
        <w:rPr>
          <w:rFonts w:asciiTheme="minorHAnsi" w:hAnsiTheme="minorHAnsi" w:cstheme="minorHAnsi"/>
          <w:sz w:val="28"/>
          <w:szCs w:val="28"/>
        </w:rPr>
      </w:pPr>
      <w:r>
        <w:rPr>
          <w:rFonts w:asciiTheme="minorHAnsi" w:hAnsiTheme="minorHAnsi" w:cstheme="minorHAnsi"/>
          <w:sz w:val="28"/>
          <w:szCs w:val="28"/>
        </w:rPr>
        <w:tab/>
        <w:t xml:space="preserve">Charles </w:t>
      </w:r>
      <w:proofErr w:type="spellStart"/>
      <w:r>
        <w:rPr>
          <w:rFonts w:asciiTheme="minorHAnsi" w:hAnsiTheme="minorHAnsi" w:cstheme="minorHAnsi"/>
          <w:sz w:val="28"/>
          <w:szCs w:val="28"/>
        </w:rPr>
        <w:t>Lapre</w:t>
      </w:r>
      <w:proofErr w:type="spellEnd"/>
      <w:r>
        <w:rPr>
          <w:rFonts w:asciiTheme="minorHAnsi" w:hAnsiTheme="minorHAnsi" w:cstheme="minorHAnsi"/>
          <w:sz w:val="28"/>
          <w:szCs w:val="28"/>
        </w:rPr>
        <w:tab/>
      </w:r>
      <w:r w:rsidR="002439D4">
        <w:rPr>
          <w:rFonts w:asciiTheme="minorHAnsi" w:hAnsiTheme="minorHAnsi" w:cstheme="minorHAnsi"/>
          <w:sz w:val="28"/>
          <w:szCs w:val="28"/>
        </w:rPr>
        <w:t>A</w:t>
      </w:r>
      <w:r>
        <w:rPr>
          <w:rFonts w:asciiTheme="minorHAnsi" w:hAnsiTheme="minorHAnsi" w:cstheme="minorHAnsi"/>
          <w:sz w:val="28"/>
          <w:szCs w:val="28"/>
        </w:rPr>
        <w:tab/>
      </w:r>
      <w:r>
        <w:rPr>
          <w:rFonts w:asciiTheme="minorHAnsi" w:hAnsiTheme="minorHAnsi" w:cstheme="minorHAnsi"/>
          <w:sz w:val="28"/>
          <w:szCs w:val="28"/>
        </w:rPr>
        <w:tab/>
      </w:r>
      <w:proofErr w:type="spellStart"/>
      <w:r w:rsidRPr="00A27F21">
        <w:rPr>
          <w:rFonts w:asciiTheme="minorHAnsi" w:hAnsiTheme="minorHAnsi" w:cstheme="minorHAnsi"/>
          <w:sz w:val="28"/>
          <w:szCs w:val="28"/>
        </w:rPr>
        <w:t>Kady</w:t>
      </w:r>
      <w:proofErr w:type="spellEnd"/>
      <w:r w:rsidRPr="00A27F21">
        <w:rPr>
          <w:rFonts w:asciiTheme="minorHAnsi" w:hAnsiTheme="minorHAnsi" w:cstheme="minorHAnsi"/>
          <w:sz w:val="28"/>
          <w:szCs w:val="28"/>
        </w:rPr>
        <w:t xml:space="preserve"> </w:t>
      </w:r>
      <w:proofErr w:type="spellStart"/>
      <w:r w:rsidRPr="00A27F21">
        <w:rPr>
          <w:rFonts w:asciiTheme="minorHAnsi" w:hAnsiTheme="minorHAnsi" w:cstheme="minorHAnsi"/>
          <w:sz w:val="28"/>
          <w:szCs w:val="28"/>
        </w:rPr>
        <w:t>Plante-Szady</w:t>
      </w:r>
      <w:proofErr w:type="spellEnd"/>
      <w:r w:rsidRPr="00A27F21">
        <w:rPr>
          <w:rFonts w:asciiTheme="minorHAnsi" w:hAnsiTheme="minorHAnsi" w:cstheme="minorHAnsi"/>
          <w:sz w:val="28"/>
          <w:szCs w:val="28"/>
        </w:rPr>
        <w:t xml:space="preserve"> (E)</w:t>
      </w:r>
      <w:r w:rsidRPr="00A27F21">
        <w:rPr>
          <w:rFonts w:asciiTheme="minorHAnsi" w:hAnsiTheme="minorHAnsi" w:cstheme="minorHAnsi"/>
          <w:sz w:val="28"/>
          <w:szCs w:val="28"/>
        </w:rPr>
        <w:tab/>
      </w:r>
    </w:p>
    <w:p w14:paraId="1ACABE58" w14:textId="7FEF16E3" w:rsidR="00896C0E" w:rsidRPr="00A27F21" w:rsidRDefault="00896C0E" w:rsidP="00896C0E">
      <w:pPr>
        <w:rPr>
          <w:rFonts w:asciiTheme="minorHAnsi" w:hAnsiTheme="minorHAnsi" w:cstheme="minorHAnsi"/>
          <w:sz w:val="28"/>
          <w:szCs w:val="28"/>
        </w:rPr>
      </w:pPr>
      <w:r w:rsidRPr="00A27F21">
        <w:rPr>
          <w:rFonts w:asciiTheme="minorHAnsi" w:hAnsiTheme="minorHAnsi" w:cstheme="minorHAnsi"/>
          <w:sz w:val="28"/>
          <w:szCs w:val="28"/>
        </w:rPr>
        <w:tab/>
        <w:t>Kristen Liming</w:t>
      </w:r>
      <w:r w:rsidRPr="00A27F21">
        <w:rPr>
          <w:rFonts w:asciiTheme="minorHAnsi" w:hAnsiTheme="minorHAnsi" w:cstheme="minorHAnsi"/>
          <w:sz w:val="28"/>
          <w:szCs w:val="28"/>
        </w:rPr>
        <w:tab/>
      </w:r>
      <w:r w:rsidR="002439D4">
        <w:rPr>
          <w:rFonts w:asciiTheme="minorHAnsi" w:hAnsiTheme="minorHAnsi" w:cstheme="minorHAnsi"/>
          <w:sz w:val="28"/>
          <w:szCs w:val="28"/>
        </w:rPr>
        <w:t>P</w:t>
      </w:r>
      <w:r>
        <w:rPr>
          <w:rFonts w:asciiTheme="minorHAnsi" w:hAnsiTheme="minorHAnsi" w:cstheme="minorHAnsi"/>
          <w:sz w:val="28"/>
          <w:szCs w:val="28"/>
        </w:rPr>
        <w:tab/>
      </w:r>
      <w:r>
        <w:rPr>
          <w:rFonts w:asciiTheme="minorHAnsi" w:hAnsiTheme="minorHAnsi" w:cstheme="minorHAnsi"/>
          <w:sz w:val="28"/>
          <w:szCs w:val="28"/>
        </w:rPr>
        <w:tab/>
      </w:r>
      <w:r w:rsidRPr="00A27F21">
        <w:rPr>
          <w:rFonts w:asciiTheme="minorHAnsi" w:hAnsiTheme="minorHAnsi" w:cstheme="minorHAnsi"/>
          <w:sz w:val="28"/>
          <w:szCs w:val="28"/>
        </w:rPr>
        <w:t xml:space="preserve">Alexandria </w:t>
      </w:r>
      <w:proofErr w:type="spellStart"/>
      <w:r w:rsidRPr="00A27F21">
        <w:rPr>
          <w:rFonts w:asciiTheme="minorHAnsi" w:hAnsiTheme="minorHAnsi" w:cstheme="minorHAnsi"/>
          <w:sz w:val="28"/>
          <w:szCs w:val="28"/>
        </w:rPr>
        <w:t>Rioux</w:t>
      </w:r>
      <w:proofErr w:type="spellEnd"/>
      <w:r w:rsidRPr="00A27F21">
        <w:rPr>
          <w:rFonts w:asciiTheme="minorHAnsi" w:hAnsiTheme="minorHAnsi" w:cstheme="minorHAnsi"/>
          <w:sz w:val="28"/>
          <w:szCs w:val="28"/>
        </w:rPr>
        <w:tab/>
      </w:r>
      <w:r w:rsidR="002439D4">
        <w:rPr>
          <w:rFonts w:asciiTheme="minorHAnsi" w:hAnsiTheme="minorHAnsi" w:cstheme="minorHAnsi"/>
          <w:sz w:val="28"/>
          <w:szCs w:val="28"/>
        </w:rPr>
        <w:t xml:space="preserve">    P</w:t>
      </w:r>
    </w:p>
    <w:p w14:paraId="6EF4E8B1" w14:textId="124E0FDC" w:rsidR="00896C0E" w:rsidRPr="00A27F21" w:rsidRDefault="00896C0E" w:rsidP="00896C0E">
      <w:pPr>
        <w:rPr>
          <w:rFonts w:asciiTheme="minorHAnsi" w:hAnsiTheme="minorHAnsi" w:cstheme="minorHAnsi"/>
          <w:sz w:val="28"/>
          <w:szCs w:val="28"/>
        </w:rPr>
      </w:pPr>
      <w:r w:rsidRPr="00A27F21">
        <w:rPr>
          <w:rFonts w:asciiTheme="minorHAnsi" w:hAnsiTheme="minorHAnsi" w:cstheme="minorHAnsi"/>
          <w:sz w:val="28"/>
          <w:szCs w:val="28"/>
        </w:rPr>
        <w:tab/>
        <w:t>Jeffrey Longo</w:t>
      </w:r>
      <w:r w:rsidRPr="00A27F21">
        <w:rPr>
          <w:rFonts w:asciiTheme="minorHAnsi" w:hAnsiTheme="minorHAnsi" w:cstheme="minorHAnsi"/>
          <w:sz w:val="28"/>
          <w:szCs w:val="28"/>
        </w:rPr>
        <w:tab/>
      </w:r>
      <w:r w:rsidR="002439D4">
        <w:rPr>
          <w:rFonts w:asciiTheme="minorHAnsi" w:hAnsiTheme="minorHAnsi" w:cstheme="minorHAnsi"/>
          <w:sz w:val="28"/>
          <w:szCs w:val="28"/>
        </w:rPr>
        <w:t>P</w:t>
      </w:r>
      <w:r>
        <w:rPr>
          <w:rFonts w:asciiTheme="minorHAnsi" w:hAnsiTheme="minorHAnsi" w:cstheme="minorHAnsi"/>
          <w:sz w:val="28"/>
          <w:szCs w:val="28"/>
        </w:rPr>
        <w:tab/>
      </w:r>
      <w:r>
        <w:rPr>
          <w:rFonts w:asciiTheme="minorHAnsi" w:hAnsiTheme="minorHAnsi" w:cstheme="minorHAnsi"/>
          <w:sz w:val="28"/>
          <w:szCs w:val="28"/>
        </w:rPr>
        <w:tab/>
      </w:r>
      <w:r w:rsidRPr="00A27F21">
        <w:rPr>
          <w:rFonts w:asciiTheme="minorHAnsi" w:hAnsiTheme="minorHAnsi" w:cstheme="minorHAnsi"/>
          <w:sz w:val="28"/>
          <w:szCs w:val="28"/>
        </w:rPr>
        <w:t>Ryan Saucier</w:t>
      </w:r>
      <w:r w:rsidRPr="00A27F21">
        <w:rPr>
          <w:rFonts w:asciiTheme="minorHAnsi" w:hAnsiTheme="minorHAnsi" w:cstheme="minorHAnsi"/>
          <w:sz w:val="28"/>
          <w:szCs w:val="28"/>
        </w:rPr>
        <w:tab/>
      </w:r>
      <w:r w:rsidR="002439D4">
        <w:rPr>
          <w:rFonts w:asciiTheme="minorHAnsi" w:hAnsiTheme="minorHAnsi" w:cstheme="minorHAnsi"/>
          <w:sz w:val="28"/>
          <w:szCs w:val="28"/>
        </w:rPr>
        <w:t>A</w:t>
      </w:r>
      <w:r w:rsidRPr="00A27F21">
        <w:rPr>
          <w:rFonts w:asciiTheme="minorHAnsi" w:hAnsiTheme="minorHAnsi" w:cstheme="minorHAnsi"/>
          <w:sz w:val="28"/>
          <w:szCs w:val="28"/>
        </w:rPr>
        <w:tab/>
      </w:r>
    </w:p>
    <w:p w14:paraId="448FCD61" w14:textId="57C3151B" w:rsidR="00896C0E" w:rsidRPr="00A27F21" w:rsidRDefault="00896C0E" w:rsidP="00896C0E">
      <w:pPr>
        <w:rPr>
          <w:rFonts w:asciiTheme="minorHAnsi" w:hAnsiTheme="minorHAnsi" w:cstheme="minorHAnsi"/>
          <w:sz w:val="28"/>
          <w:szCs w:val="28"/>
        </w:rPr>
      </w:pPr>
      <w:r>
        <w:rPr>
          <w:rFonts w:asciiTheme="minorHAnsi" w:hAnsiTheme="minorHAnsi" w:cstheme="minorHAnsi"/>
          <w:sz w:val="28"/>
          <w:szCs w:val="28"/>
        </w:rPr>
        <w:tab/>
        <w:t>Kathleen Mackenzie</w:t>
      </w:r>
      <w:r>
        <w:rPr>
          <w:rFonts w:asciiTheme="minorHAnsi" w:hAnsiTheme="minorHAnsi" w:cstheme="minorHAnsi"/>
          <w:sz w:val="28"/>
          <w:szCs w:val="28"/>
        </w:rPr>
        <w:tab/>
      </w:r>
      <w:r w:rsidR="002439D4">
        <w:rPr>
          <w:rFonts w:asciiTheme="minorHAnsi" w:hAnsiTheme="minorHAnsi" w:cstheme="minorHAnsi"/>
          <w:sz w:val="28"/>
          <w:szCs w:val="28"/>
        </w:rPr>
        <w:t>P</w:t>
      </w:r>
      <w:r>
        <w:rPr>
          <w:rFonts w:asciiTheme="minorHAnsi" w:hAnsiTheme="minorHAnsi" w:cstheme="minorHAnsi"/>
          <w:sz w:val="28"/>
          <w:szCs w:val="28"/>
        </w:rPr>
        <w:tab/>
      </w:r>
      <w:r w:rsidRPr="00A27F21">
        <w:rPr>
          <w:rFonts w:asciiTheme="minorHAnsi" w:hAnsiTheme="minorHAnsi" w:cstheme="minorHAnsi"/>
          <w:sz w:val="28"/>
          <w:szCs w:val="28"/>
        </w:rPr>
        <w:t xml:space="preserve">Karen </w:t>
      </w:r>
      <w:proofErr w:type="spellStart"/>
      <w:r w:rsidRPr="00A27F21">
        <w:rPr>
          <w:rFonts w:asciiTheme="minorHAnsi" w:hAnsiTheme="minorHAnsi" w:cstheme="minorHAnsi"/>
          <w:sz w:val="28"/>
          <w:szCs w:val="28"/>
        </w:rPr>
        <w:t>Surprenant</w:t>
      </w:r>
      <w:proofErr w:type="spellEnd"/>
      <w:r w:rsidRPr="00A27F21">
        <w:rPr>
          <w:rFonts w:asciiTheme="minorHAnsi" w:hAnsiTheme="minorHAnsi" w:cstheme="minorHAnsi"/>
          <w:sz w:val="28"/>
          <w:szCs w:val="28"/>
        </w:rPr>
        <w:tab/>
      </w:r>
      <w:r w:rsidRPr="00A27F21">
        <w:rPr>
          <w:rFonts w:asciiTheme="minorHAnsi" w:hAnsiTheme="minorHAnsi" w:cstheme="minorHAnsi"/>
          <w:sz w:val="28"/>
          <w:szCs w:val="28"/>
        </w:rPr>
        <w:tab/>
      </w:r>
      <w:r w:rsidR="002439D4">
        <w:rPr>
          <w:rFonts w:asciiTheme="minorHAnsi" w:hAnsiTheme="minorHAnsi" w:cstheme="minorHAnsi"/>
          <w:sz w:val="28"/>
          <w:szCs w:val="28"/>
        </w:rPr>
        <w:t>P</w:t>
      </w:r>
    </w:p>
    <w:p w14:paraId="5BC6DE79" w14:textId="720D90C3" w:rsidR="00896C0E" w:rsidRPr="00A27F21" w:rsidRDefault="00896C0E" w:rsidP="00896C0E">
      <w:pPr>
        <w:rPr>
          <w:rFonts w:asciiTheme="minorHAnsi" w:hAnsiTheme="minorHAnsi" w:cstheme="minorHAnsi"/>
          <w:sz w:val="28"/>
          <w:szCs w:val="28"/>
        </w:rPr>
      </w:pPr>
      <w:r w:rsidRPr="00A27F21">
        <w:rPr>
          <w:rFonts w:asciiTheme="minorHAnsi" w:hAnsiTheme="minorHAnsi" w:cstheme="minorHAnsi"/>
          <w:sz w:val="28"/>
          <w:szCs w:val="28"/>
        </w:rPr>
        <w:tab/>
        <w:t>Justin Mare</w:t>
      </w:r>
      <w:r w:rsidRPr="00A27F21">
        <w:rPr>
          <w:rFonts w:asciiTheme="minorHAnsi" w:hAnsiTheme="minorHAnsi" w:cstheme="minorHAnsi"/>
          <w:sz w:val="28"/>
          <w:szCs w:val="28"/>
        </w:rPr>
        <w:tab/>
      </w:r>
      <w:r w:rsidRPr="00A27F21">
        <w:rPr>
          <w:rFonts w:asciiTheme="minorHAnsi" w:hAnsiTheme="minorHAnsi" w:cstheme="minorHAnsi"/>
          <w:sz w:val="28"/>
          <w:szCs w:val="28"/>
        </w:rPr>
        <w:tab/>
      </w:r>
      <w:r w:rsidR="002439D4">
        <w:rPr>
          <w:rFonts w:asciiTheme="minorHAnsi" w:hAnsiTheme="minorHAnsi" w:cstheme="minorHAnsi"/>
          <w:sz w:val="28"/>
          <w:szCs w:val="28"/>
        </w:rPr>
        <w:t>P</w:t>
      </w:r>
      <w:r w:rsidRPr="00A27F21">
        <w:rPr>
          <w:rFonts w:asciiTheme="minorHAnsi" w:hAnsiTheme="minorHAnsi" w:cstheme="minorHAnsi"/>
          <w:sz w:val="28"/>
          <w:szCs w:val="28"/>
        </w:rPr>
        <w:tab/>
      </w:r>
      <w:r w:rsidRPr="00A27F21">
        <w:rPr>
          <w:rFonts w:asciiTheme="minorHAnsi" w:hAnsiTheme="minorHAnsi" w:cstheme="minorHAnsi"/>
          <w:sz w:val="28"/>
          <w:szCs w:val="28"/>
        </w:rPr>
        <w:tab/>
        <w:t xml:space="preserve"> Heidi </w:t>
      </w:r>
      <w:proofErr w:type="spellStart"/>
      <w:r w:rsidRPr="00A27F21">
        <w:rPr>
          <w:rFonts w:asciiTheme="minorHAnsi" w:hAnsiTheme="minorHAnsi" w:cstheme="minorHAnsi"/>
          <w:sz w:val="28"/>
          <w:szCs w:val="28"/>
        </w:rPr>
        <w:t>Telles</w:t>
      </w:r>
      <w:proofErr w:type="spellEnd"/>
      <w:r w:rsidRPr="00A27F21">
        <w:rPr>
          <w:rFonts w:asciiTheme="minorHAnsi" w:hAnsiTheme="minorHAnsi" w:cstheme="minorHAnsi"/>
          <w:sz w:val="28"/>
          <w:szCs w:val="28"/>
        </w:rPr>
        <w:tab/>
      </w:r>
      <w:r w:rsidRPr="00A27F21">
        <w:rPr>
          <w:rFonts w:asciiTheme="minorHAnsi" w:hAnsiTheme="minorHAnsi" w:cstheme="minorHAnsi"/>
          <w:sz w:val="28"/>
          <w:szCs w:val="28"/>
        </w:rPr>
        <w:tab/>
      </w:r>
      <w:r w:rsidR="002439D4">
        <w:rPr>
          <w:rFonts w:asciiTheme="minorHAnsi" w:hAnsiTheme="minorHAnsi" w:cstheme="minorHAnsi"/>
          <w:sz w:val="28"/>
          <w:szCs w:val="28"/>
        </w:rPr>
        <w:t>P</w:t>
      </w:r>
    </w:p>
    <w:p w14:paraId="7751B8CC" w14:textId="536402ED" w:rsidR="00896C0E" w:rsidRPr="00A27F21" w:rsidRDefault="00896C0E" w:rsidP="00896C0E">
      <w:pPr>
        <w:rPr>
          <w:rFonts w:asciiTheme="minorHAnsi" w:hAnsiTheme="minorHAnsi" w:cstheme="minorHAnsi"/>
          <w:sz w:val="28"/>
          <w:szCs w:val="28"/>
        </w:rPr>
      </w:pPr>
      <w:r w:rsidRPr="00A27F21">
        <w:rPr>
          <w:rFonts w:asciiTheme="minorHAnsi" w:hAnsiTheme="minorHAnsi" w:cstheme="minorHAnsi"/>
          <w:sz w:val="28"/>
          <w:szCs w:val="28"/>
        </w:rPr>
        <w:tab/>
        <w:t>John McCarthy</w:t>
      </w:r>
      <w:r w:rsidRPr="00A27F21">
        <w:rPr>
          <w:rFonts w:asciiTheme="minorHAnsi" w:hAnsiTheme="minorHAnsi" w:cstheme="minorHAnsi"/>
          <w:sz w:val="28"/>
          <w:szCs w:val="28"/>
        </w:rPr>
        <w:tab/>
      </w:r>
      <w:r w:rsidR="002439D4">
        <w:rPr>
          <w:rFonts w:asciiTheme="minorHAnsi" w:hAnsiTheme="minorHAnsi" w:cstheme="minorHAnsi"/>
          <w:sz w:val="28"/>
          <w:szCs w:val="28"/>
        </w:rPr>
        <w:t>A</w:t>
      </w:r>
      <w:r w:rsidRPr="00A27F21">
        <w:rPr>
          <w:rFonts w:asciiTheme="minorHAnsi" w:hAnsiTheme="minorHAnsi" w:cstheme="minorHAnsi"/>
          <w:sz w:val="28"/>
          <w:szCs w:val="28"/>
        </w:rPr>
        <w:tab/>
      </w:r>
      <w:r w:rsidRPr="00A27F21">
        <w:rPr>
          <w:rFonts w:asciiTheme="minorHAnsi" w:hAnsiTheme="minorHAnsi" w:cstheme="minorHAnsi"/>
          <w:sz w:val="28"/>
          <w:szCs w:val="28"/>
        </w:rPr>
        <w:tab/>
        <w:t>Jennifer Thomas</w:t>
      </w:r>
      <w:r w:rsidRPr="00A27F21">
        <w:rPr>
          <w:rFonts w:asciiTheme="minorHAnsi" w:hAnsiTheme="minorHAnsi" w:cstheme="minorHAnsi"/>
          <w:sz w:val="28"/>
          <w:szCs w:val="28"/>
        </w:rPr>
        <w:tab/>
      </w:r>
      <w:r w:rsidR="002439D4">
        <w:rPr>
          <w:rFonts w:asciiTheme="minorHAnsi" w:hAnsiTheme="minorHAnsi" w:cstheme="minorHAnsi"/>
          <w:sz w:val="28"/>
          <w:szCs w:val="28"/>
        </w:rPr>
        <w:t xml:space="preserve">   P</w:t>
      </w:r>
    </w:p>
    <w:p w14:paraId="152B5915" w14:textId="3FDC9BC9" w:rsidR="00896C0E" w:rsidRPr="00A27F21" w:rsidRDefault="00896C0E" w:rsidP="00896C0E">
      <w:pPr>
        <w:rPr>
          <w:rFonts w:asciiTheme="minorHAnsi" w:hAnsiTheme="minorHAnsi" w:cstheme="minorHAnsi"/>
          <w:b/>
          <w:bCs/>
          <w:sz w:val="28"/>
          <w:szCs w:val="28"/>
        </w:rPr>
      </w:pPr>
      <w:r w:rsidRPr="00A27F21">
        <w:rPr>
          <w:rFonts w:asciiTheme="minorHAnsi" w:hAnsiTheme="minorHAnsi" w:cstheme="minorHAnsi"/>
          <w:sz w:val="28"/>
          <w:szCs w:val="28"/>
        </w:rPr>
        <w:tab/>
        <w:t>Sara Mello</w:t>
      </w:r>
      <w:r w:rsidRPr="00A27F21">
        <w:rPr>
          <w:rFonts w:asciiTheme="minorHAnsi" w:hAnsiTheme="minorHAnsi" w:cstheme="minorHAnsi"/>
          <w:sz w:val="28"/>
          <w:szCs w:val="28"/>
        </w:rPr>
        <w:tab/>
      </w:r>
      <w:r w:rsidRPr="00A27F21">
        <w:rPr>
          <w:rFonts w:asciiTheme="minorHAnsi" w:hAnsiTheme="minorHAnsi" w:cstheme="minorHAnsi"/>
          <w:sz w:val="28"/>
          <w:szCs w:val="28"/>
        </w:rPr>
        <w:tab/>
      </w:r>
      <w:r w:rsidR="002439D4">
        <w:rPr>
          <w:rFonts w:asciiTheme="minorHAnsi" w:hAnsiTheme="minorHAnsi" w:cstheme="minorHAnsi"/>
          <w:sz w:val="28"/>
          <w:szCs w:val="28"/>
        </w:rPr>
        <w:t>P</w:t>
      </w:r>
      <w:r w:rsidRPr="00A27F21">
        <w:rPr>
          <w:rFonts w:asciiTheme="minorHAnsi" w:hAnsiTheme="minorHAnsi" w:cstheme="minorHAnsi"/>
          <w:sz w:val="28"/>
          <w:szCs w:val="28"/>
        </w:rPr>
        <w:tab/>
      </w:r>
      <w:r w:rsidRPr="00A27F21">
        <w:rPr>
          <w:rFonts w:asciiTheme="minorHAnsi" w:hAnsiTheme="minorHAnsi" w:cstheme="minorHAnsi"/>
          <w:sz w:val="28"/>
          <w:szCs w:val="28"/>
        </w:rPr>
        <w:tab/>
        <w:t>Amanda Gonzalez</w:t>
      </w:r>
      <w:r w:rsidR="002439D4">
        <w:rPr>
          <w:rFonts w:asciiTheme="minorHAnsi" w:hAnsiTheme="minorHAnsi" w:cstheme="minorHAnsi"/>
          <w:sz w:val="28"/>
          <w:szCs w:val="28"/>
        </w:rPr>
        <w:t xml:space="preserve">          P</w:t>
      </w:r>
    </w:p>
    <w:p w14:paraId="3B052E8E" w14:textId="77777777" w:rsidR="00896C0E" w:rsidRPr="00A27F21" w:rsidRDefault="00896C0E" w:rsidP="00896C0E">
      <w:pPr>
        <w:rPr>
          <w:rFonts w:asciiTheme="minorHAnsi" w:hAnsiTheme="minorHAnsi" w:cstheme="minorHAnsi"/>
          <w:b/>
          <w:bCs/>
          <w:sz w:val="28"/>
          <w:szCs w:val="28"/>
        </w:rPr>
      </w:pPr>
    </w:p>
    <w:p w14:paraId="50D7D2B4" w14:textId="3A22DD7D" w:rsidR="00896C0E" w:rsidRPr="00A27F21" w:rsidRDefault="00896C0E" w:rsidP="00896C0E">
      <w:pPr>
        <w:pStyle w:val="Heading2"/>
        <w:rPr>
          <w:rFonts w:asciiTheme="minorHAnsi" w:hAnsiTheme="minorHAnsi" w:cstheme="minorHAnsi"/>
          <w:b/>
          <w:bCs/>
          <w:sz w:val="28"/>
          <w:szCs w:val="28"/>
        </w:rPr>
      </w:pPr>
      <w:r w:rsidRPr="00A27F21">
        <w:rPr>
          <w:rFonts w:asciiTheme="minorHAnsi" w:hAnsiTheme="minorHAnsi" w:cstheme="minorHAnsi"/>
          <w:b/>
          <w:bCs/>
          <w:sz w:val="28"/>
          <w:szCs w:val="28"/>
        </w:rPr>
        <w:t>Roll Call</w:t>
      </w:r>
      <w:r w:rsidRPr="00A27F21">
        <w:rPr>
          <w:rFonts w:asciiTheme="minorHAnsi" w:hAnsiTheme="minorHAnsi" w:cstheme="minorHAnsi"/>
          <w:b/>
          <w:bCs/>
          <w:sz w:val="28"/>
          <w:szCs w:val="28"/>
          <w:u w:val="none"/>
        </w:rPr>
        <w:t xml:space="preserve">       </w:t>
      </w:r>
      <w:r w:rsidRPr="00896C0E">
        <w:rPr>
          <w:rFonts w:asciiTheme="minorHAnsi" w:hAnsiTheme="minorHAnsi" w:cstheme="minorHAnsi"/>
          <w:bCs/>
          <w:sz w:val="28"/>
          <w:szCs w:val="28"/>
          <w:u w:val="none"/>
        </w:rPr>
        <w:t>Me</w:t>
      </w:r>
      <w:r w:rsidR="00360FC4">
        <w:rPr>
          <w:rFonts w:asciiTheme="minorHAnsi" w:hAnsiTheme="minorHAnsi" w:cstheme="minorHAnsi"/>
          <w:sz w:val="28"/>
          <w:szCs w:val="28"/>
          <w:u w:val="none"/>
        </w:rPr>
        <w:t xml:space="preserve">eting to order </w:t>
      </w:r>
      <w:proofErr w:type="gramStart"/>
      <w:r w:rsidR="00360FC4">
        <w:rPr>
          <w:rFonts w:asciiTheme="minorHAnsi" w:hAnsiTheme="minorHAnsi" w:cstheme="minorHAnsi"/>
          <w:sz w:val="28"/>
          <w:szCs w:val="28"/>
          <w:u w:val="none"/>
        </w:rPr>
        <w:t xml:space="preserve">at  </w:t>
      </w:r>
      <w:r w:rsidR="009D6490">
        <w:rPr>
          <w:rFonts w:asciiTheme="minorHAnsi" w:hAnsiTheme="minorHAnsi" w:cstheme="minorHAnsi"/>
          <w:sz w:val="28"/>
          <w:szCs w:val="28"/>
          <w:u w:val="none"/>
        </w:rPr>
        <w:t>3:36PM</w:t>
      </w:r>
      <w:proofErr w:type="gramEnd"/>
    </w:p>
    <w:p w14:paraId="02BB2A6C" w14:textId="77777777" w:rsidR="00896C0E" w:rsidRPr="00A27F21" w:rsidRDefault="00896C0E" w:rsidP="00896C0E">
      <w:pPr>
        <w:rPr>
          <w:rFonts w:asciiTheme="minorHAnsi" w:hAnsiTheme="minorHAnsi" w:cstheme="minorHAnsi"/>
          <w:sz w:val="28"/>
          <w:szCs w:val="28"/>
        </w:rPr>
      </w:pPr>
    </w:p>
    <w:p w14:paraId="61571B58" w14:textId="77777777" w:rsidR="00896C0E" w:rsidRPr="00A27F21" w:rsidRDefault="00896C0E" w:rsidP="00896C0E">
      <w:pPr>
        <w:rPr>
          <w:rFonts w:asciiTheme="minorHAnsi" w:hAnsiTheme="minorHAnsi" w:cstheme="minorHAnsi"/>
          <w:sz w:val="28"/>
          <w:szCs w:val="28"/>
        </w:rPr>
      </w:pPr>
    </w:p>
    <w:p w14:paraId="65C0DBF5" w14:textId="77777777" w:rsidR="00896C0E" w:rsidRPr="00A27F21" w:rsidRDefault="00896C0E" w:rsidP="00896C0E">
      <w:pPr>
        <w:numPr>
          <w:ilvl w:val="0"/>
          <w:numId w:val="1"/>
        </w:numPr>
        <w:rPr>
          <w:rFonts w:asciiTheme="minorHAnsi" w:hAnsiTheme="minorHAnsi" w:cstheme="minorHAnsi"/>
          <w:b/>
          <w:bCs/>
          <w:sz w:val="28"/>
          <w:szCs w:val="28"/>
          <w:u w:val="single"/>
        </w:rPr>
      </w:pPr>
      <w:r w:rsidRPr="00A27F21">
        <w:rPr>
          <w:rFonts w:asciiTheme="minorHAnsi" w:hAnsiTheme="minorHAnsi" w:cstheme="minorHAnsi"/>
          <w:b/>
          <w:bCs/>
          <w:sz w:val="28"/>
          <w:szCs w:val="28"/>
          <w:u w:val="single"/>
        </w:rPr>
        <w:t>Reports:</w:t>
      </w:r>
    </w:p>
    <w:p w14:paraId="32C32072" w14:textId="77777777" w:rsidR="00896C0E" w:rsidRPr="00A27F21" w:rsidRDefault="00896C0E" w:rsidP="00896C0E">
      <w:pPr>
        <w:numPr>
          <w:ilvl w:val="1"/>
          <w:numId w:val="1"/>
        </w:numPr>
        <w:rPr>
          <w:rFonts w:asciiTheme="minorHAnsi" w:hAnsiTheme="minorHAnsi" w:cstheme="minorHAnsi"/>
          <w:b/>
          <w:bCs/>
          <w:sz w:val="28"/>
          <w:szCs w:val="28"/>
          <w:u w:val="single"/>
        </w:rPr>
      </w:pPr>
      <w:r w:rsidRPr="00A27F21">
        <w:rPr>
          <w:rFonts w:asciiTheme="minorHAnsi" w:hAnsiTheme="minorHAnsi" w:cstheme="minorHAnsi"/>
          <w:b/>
          <w:bCs/>
          <w:sz w:val="28"/>
          <w:szCs w:val="28"/>
        </w:rPr>
        <w:t xml:space="preserve">Written:  </w:t>
      </w:r>
      <w:r w:rsidRPr="00A27F21">
        <w:rPr>
          <w:rFonts w:asciiTheme="minorHAnsi" w:hAnsiTheme="minorHAnsi" w:cstheme="minorHAnsi"/>
          <w:sz w:val="28"/>
          <w:szCs w:val="28"/>
        </w:rPr>
        <w:t xml:space="preserve">You Received the </w:t>
      </w:r>
    </w:p>
    <w:p w14:paraId="02C0721C" w14:textId="77777777" w:rsidR="00896C0E" w:rsidRPr="00A27F21" w:rsidRDefault="00896C0E" w:rsidP="00896C0E">
      <w:pPr>
        <w:numPr>
          <w:ilvl w:val="2"/>
          <w:numId w:val="1"/>
        </w:numPr>
        <w:rPr>
          <w:rFonts w:asciiTheme="minorHAnsi" w:hAnsiTheme="minorHAnsi" w:cstheme="minorHAnsi"/>
          <w:b/>
          <w:bCs/>
          <w:sz w:val="28"/>
          <w:szCs w:val="28"/>
        </w:rPr>
      </w:pPr>
      <w:r w:rsidRPr="00A27F21">
        <w:rPr>
          <w:rFonts w:asciiTheme="minorHAnsi" w:hAnsiTheme="minorHAnsi" w:cstheme="minorHAnsi"/>
          <w:b/>
          <w:bCs/>
          <w:sz w:val="28"/>
          <w:szCs w:val="28"/>
        </w:rPr>
        <w:t>Secretary’s minutes for January.</w:t>
      </w:r>
    </w:p>
    <w:p w14:paraId="2BE65498" w14:textId="686B2E4E" w:rsidR="00896C0E" w:rsidRPr="00A27F21" w:rsidRDefault="00896C0E" w:rsidP="00896C0E">
      <w:pPr>
        <w:ind w:left="1980"/>
        <w:rPr>
          <w:rFonts w:asciiTheme="minorHAnsi" w:hAnsiTheme="minorHAnsi" w:cstheme="minorHAnsi"/>
          <w:sz w:val="28"/>
          <w:szCs w:val="28"/>
        </w:rPr>
      </w:pPr>
      <w:r>
        <w:rPr>
          <w:rFonts w:asciiTheme="minorHAnsi" w:hAnsiTheme="minorHAnsi" w:cstheme="minorHAnsi"/>
          <w:sz w:val="28"/>
          <w:szCs w:val="28"/>
        </w:rPr>
        <w:t>M</w:t>
      </w:r>
      <w:r w:rsidR="00360FC4">
        <w:rPr>
          <w:rFonts w:asciiTheme="minorHAnsi" w:hAnsiTheme="minorHAnsi" w:cstheme="minorHAnsi"/>
          <w:sz w:val="28"/>
          <w:szCs w:val="28"/>
        </w:rPr>
        <w:t xml:space="preserve">otion made </w:t>
      </w:r>
      <w:proofErr w:type="gramStart"/>
      <w:r w:rsidR="00360FC4">
        <w:rPr>
          <w:rFonts w:asciiTheme="minorHAnsi" w:hAnsiTheme="minorHAnsi" w:cstheme="minorHAnsi"/>
          <w:sz w:val="28"/>
          <w:szCs w:val="28"/>
        </w:rPr>
        <w:t xml:space="preserve">by  </w:t>
      </w:r>
      <w:r w:rsidR="009D6490">
        <w:rPr>
          <w:rFonts w:asciiTheme="minorHAnsi" w:hAnsiTheme="minorHAnsi" w:cstheme="minorHAnsi"/>
          <w:sz w:val="28"/>
          <w:szCs w:val="28"/>
        </w:rPr>
        <w:t>Jenn</w:t>
      </w:r>
      <w:proofErr w:type="gramEnd"/>
      <w:r w:rsidR="009D6490">
        <w:rPr>
          <w:rFonts w:asciiTheme="minorHAnsi" w:hAnsiTheme="minorHAnsi" w:cstheme="minorHAnsi"/>
          <w:sz w:val="28"/>
          <w:szCs w:val="28"/>
        </w:rPr>
        <w:t xml:space="preserve"> Thomas</w:t>
      </w:r>
    </w:p>
    <w:p w14:paraId="3E481C72" w14:textId="0FE4BB56" w:rsidR="00896C0E" w:rsidRPr="00A27F21" w:rsidRDefault="00360FC4" w:rsidP="009D6490">
      <w:pPr>
        <w:ind w:left="1980"/>
        <w:rPr>
          <w:rFonts w:asciiTheme="minorHAnsi" w:hAnsiTheme="minorHAnsi" w:cstheme="minorHAnsi"/>
          <w:sz w:val="28"/>
          <w:szCs w:val="28"/>
        </w:rPr>
      </w:pPr>
      <w:r>
        <w:rPr>
          <w:rFonts w:asciiTheme="minorHAnsi" w:hAnsiTheme="minorHAnsi" w:cstheme="minorHAnsi"/>
          <w:sz w:val="28"/>
          <w:szCs w:val="28"/>
        </w:rPr>
        <w:t xml:space="preserve">Seconded </w:t>
      </w:r>
      <w:proofErr w:type="gramStart"/>
      <w:r>
        <w:rPr>
          <w:rFonts w:asciiTheme="minorHAnsi" w:hAnsiTheme="minorHAnsi" w:cstheme="minorHAnsi"/>
          <w:sz w:val="28"/>
          <w:szCs w:val="28"/>
        </w:rPr>
        <w:t xml:space="preserve">by  </w:t>
      </w:r>
      <w:r w:rsidR="009D6490">
        <w:rPr>
          <w:rFonts w:asciiTheme="minorHAnsi" w:hAnsiTheme="minorHAnsi" w:cstheme="minorHAnsi"/>
          <w:sz w:val="28"/>
          <w:szCs w:val="28"/>
        </w:rPr>
        <w:t>Lynn</w:t>
      </w:r>
      <w:proofErr w:type="gramEnd"/>
      <w:r w:rsidR="009D6490">
        <w:rPr>
          <w:rFonts w:asciiTheme="minorHAnsi" w:hAnsiTheme="minorHAnsi" w:cstheme="minorHAnsi"/>
          <w:sz w:val="28"/>
          <w:szCs w:val="28"/>
        </w:rPr>
        <w:t xml:space="preserve"> Drayton</w:t>
      </w:r>
    </w:p>
    <w:p w14:paraId="6F7807FE" w14:textId="77777777" w:rsidR="00896C0E" w:rsidRDefault="00896C0E" w:rsidP="00896C0E">
      <w:pPr>
        <w:ind w:left="1980"/>
        <w:rPr>
          <w:rFonts w:asciiTheme="minorHAnsi" w:hAnsiTheme="minorHAnsi" w:cstheme="minorHAnsi"/>
          <w:b/>
          <w:bCs/>
          <w:sz w:val="28"/>
          <w:szCs w:val="28"/>
        </w:rPr>
      </w:pPr>
      <w:r>
        <w:rPr>
          <w:rFonts w:asciiTheme="minorHAnsi" w:hAnsiTheme="minorHAnsi" w:cstheme="minorHAnsi"/>
          <w:sz w:val="28"/>
          <w:szCs w:val="28"/>
        </w:rPr>
        <w:t>Minutes were approved.</w:t>
      </w:r>
    </w:p>
    <w:p w14:paraId="0D04E8B2" w14:textId="77777777" w:rsidR="00896C0E" w:rsidRDefault="00896C0E" w:rsidP="00896C0E">
      <w:pPr>
        <w:ind w:left="1980"/>
        <w:rPr>
          <w:rFonts w:asciiTheme="minorHAnsi" w:hAnsiTheme="minorHAnsi" w:cstheme="minorHAnsi"/>
          <w:b/>
          <w:bCs/>
          <w:sz w:val="28"/>
          <w:szCs w:val="28"/>
        </w:rPr>
      </w:pPr>
    </w:p>
    <w:p w14:paraId="43C49C17" w14:textId="77777777" w:rsidR="00896C0E" w:rsidRDefault="00896C0E" w:rsidP="002D6265">
      <w:pPr>
        <w:rPr>
          <w:rFonts w:asciiTheme="minorHAnsi" w:hAnsiTheme="minorHAnsi" w:cstheme="minorHAnsi"/>
          <w:b/>
          <w:bCs/>
          <w:sz w:val="28"/>
          <w:szCs w:val="28"/>
        </w:rPr>
      </w:pPr>
    </w:p>
    <w:p w14:paraId="68A4FFD6" w14:textId="1373AB5F" w:rsidR="00896C0E" w:rsidRPr="00A27F21" w:rsidRDefault="00896C0E" w:rsidP="00896C0E">
      <w:pPr>
        <w:numPr>
          <w:ilvl w:val="2"/>
          <w:numId w:val="1"/>
        </w:numPr>
        <w:rPr>
          <w:rFonts w:asciiTheme="minorHAnsi" w:hAnsiTheme="minorHAnsi" w:cstheme="minorHAnsi"/>
          <w:b/>
          <w:bCs/>
          <w:sz w:val="28"/>
          <w:szCs w:val="28"/>
        </w:rPr>
      </w:pPr>
      <w:r w:rsidRPr="00A27F21">
        <w:rPr>
          <w:rFonts w:asciiTheme="minorHAnsi" w:hAnsiTheme="minorHAnsi" w:cstheme="minorHAnsi"/>
          <w:b/>
          <w:bCs/>
          <w:sz w:val="28"/>
          <w:szCs w:val="28"/>
        </w:rPr>
        <w:t xml:space="preserve">Treasurer’s report for </w:t>
      </w:r>
      <w:r w:rsidR="00E63F6B" w:rsidRPr="00A27F21">
        <w:rPr>
          <w:rFonts w:asciiTheme="minorHAnsi" w:hAnsiTheme="minorHAnsi" w:cstheme="minorHAnsi"/>
          <w:b/>
          <w:bCs/>
          <w:sz w:val="28"/>
          <w:szCs w:val="28"/>
        </w:rPr>
        <w:t>January.</w:t>
      </w:r>
    </w:p>
    <w:p w14:paraId="1CF79AA6" w14:textId="1F35204F" w:rsidR="00896C0E" w:rsidRPr="00A27F21" w:rsidRDefault="002D6265" w:rsidP="00896C0E">
      <w:pPr>
        <w:ind w:left="1980"/>
        <w:rPr>
          <w:rFonts w:asciiTheme="minorHAnsi" w:hAnsiTheme="minorHAnsi" w:cstheme="minorHAnsi"/>
          <w:sz w:val="28"/>
          <w:szCs w:val="28"/>
        </w:rPr>
      </w:pPr>
      <w:r>
        <w:rPr>
          <w:rFonts w:asciiTheme="minorHAnsi" w:hAnsiTheme="minorHAnsi" w:cstheme="minorHAnsi"/>
          <w:sz w:val="28"/>
          <w:szCs w:val="28"/>
        </w:rPr>
        <w:t xml:space="preserve">  </w:t>
      </w:r>
      <w:r w:rsidR="009D6490">
        <w:rPr>
          <w:rFonts w:asciiTheme="minorHAnsi" w:hAnsiTheme="minorHAnsi" w:cstheme="minorHAnsi"/>
          <w:sz w:val="28"/>
          <w:szCs w:val="28"/>
        </w:rPr>
        <w:t>Jeff Longo</w:t>
      </w:r>
      <w:r w:rsidR="00360FC4">
        <w:rPr>
          <w:rFonts w:asciiTheme="minorHAnsi" w:hAnsiTheme="minorHAnsi" w:cstheme="minorHAnsi"/>
          <w:sz w:val="28"/>
          <w:szCs w:val="28"/>
        </w:rPr>
        <w:t xml:space="preserve"> </w:t>
      </w:r>
      <w:r w:rsidR="009D6490">
        <w:rPr>
          <w:rFonts w:asciiTheme="minorHAnsi" w:hAnsiTheme="minorHAnsi" w:cstheme="minorHAnsi"/>
          <w:sz w:val="28"/>
          <w:szCs w:val="28"/>
        </w:rPr>
        <w:t>m</w:t>
      </w:r>
      <w:r w:rsidR="00896C0E" w:rsidRPr="00A27F21">
        <w:rPr>
          <w:rFonts w:asciiTheme="minorHAnsi" w:hAnsiTheme="minorHAnsi" w:cstheme="minorHAnsi"/>
          <w:sz w:val="28"/>
          <w:szCs w:val="28"/>
        </w:rPr>
        <w:t xml:space="preserve">ade the motion </w:t>
      </w:r>
      <w:r w:rsidR="00896C0E">
        <w:rPr>
          <w:rFonts w:asciiTheme="minorHAnsi" w:hAnsiTheme="minorHAnsi" w:cstheme="minorHAnsi"/>
          <w:sz w:val="28"/>
          <w:szCs w:val="28"/>
        </w:rPr>
        <w:t>to approve the treasurer's report.</w:t>
      </w:r>
    </w:p>
    <w:p w14:paraId="61F486FA" w14:textId="04560BA5" w:rsidR="00896C0E" w:rsidRPr="00A27F21" w:rsidRDefault="009D6490" w:rsidP="00896C0E">
      <w:pPr>
        <w:ind w:left="1980"/>
        <w:rPr>
          <w:rFonts w:asciiTheme="minorHAnsi" w:hAnsiTheme="minorHAnsi" w:cstheme="minorHAnsi"/>
          <w:sz w:val="28"/>
          <w:szCs w:val="28"/>
        </w:rPr>
      </w:pPr>
      <w:r>
        <w:rPr>
          <w:rFonts w:asciiTheme="minorHAnsi" w:hAnsiTheme="minorHAnsi" w:cstheme="minorHAnsi"/>
          <w:sz w:val="28"/>
          <w:szCs w:val="28"/>
        </w:rPr>
        <w:t>Seconded by    Jacob O’Brien</w:t>
      </w:r>
    </w:p>
    <w:p w14:paraId="7CEB1941" w14:textId="77777777" w:rsidR="00896C0E" w:rsidRPr="00A27F21" w:rsidRDefault="00896C0E" w:rsidP="00896C0E">
      <w:pPr>
        <w:ind w:left="1980"/>
        <w:rPr>
          <w:rFonts w:asciiTheme="minorHAnsi" w:hAnsiTheme="minorHAnsi" w:cstheme="minorHAnsi"/>
          <w:sz w:val="28"/>
          <w:szCs w:val="28"/>
        </w:rPr>
      </w:pPr>
      <w:r w:rsidRPr="00A27F21">
        <w:rPr>
          <w:rFonts w:asciiTheme="minorHAnsi" w:hAnsiTheme="minorHAnsi" w:cstheme="minorHAnsi"/>
          <w:sz w:val="28"/>
          <w:szCs w:val="28"/>
        </w:rPr>
        <w:t>Motion Passes to accept the treasurer’s report.</w:t>
      </w:r>
    </w:p>
    <w:p w14:paraId="6234DD27" w14:textId="77777777" w:rsidR="00896C0E" w:rsidRDefault="00896C0E" w:rsidP="002D6265">
      <w:pPr>
        <w:rPr>
          <w:rFonts w:asciiTheme="minorHAnsi" w:hAnsiTheme="minorHAnsi" w:cstheme="minorHAnsi"/>
          <w:sz w:val="28"/>
          <w:szCs w:val="28"/>
        </w:rPr>
      </w:pPr>
    </w:p>
    <w:p w14:paraId="7B574C3F" w14:textId="77777777" w:rsidR="002D6265" w:rsidRDefault="002D6265" w:rsidP="002D6265">
      <w:pPr>
        <w:rPr>
          <w:rFonts w:asciiTheme="minorHAnsi" w:hAnsiTheme="minorHAnsi" w:cstheme="minorHAnsi"/>
          <w:sz w:val="28"/>
          <w:szCs w:val="28"/>
        </w:rPr>
      </w:pPr>
    </w:p>
    <w:p w14:paraId="5F150A51" w14:textId="77777777" w:rsidR="002D6265" w:rsidRDefault="002D6265" w:rsidP="002D6265">
      <w:pPr>
        <w:rPr>
          <w:rFonts w:asciiTheme="minorHAnsi" w:hAnsiTheme="minorHAnsi" w:cstheme="minorHAnsi"/>
          <w:sz w:val="28"/>
          <w:szCs w:val="28"/>
        </w:rPr>
      </w:pPr>
    </w:p>
    <w:p w14:paraId="4539A1F6" w14:textId="77777777" w:rsidR="002D6265" w:rsidRDefault="002D6265" w:rsidP="002D6265">
      <w:pPr>
        <w:rPr>
          <w:rFonts w:asciiTheme="minorHAnsi" w:hAnsiTheme="minorHAnsi" w:cstheme="minorHAnsi"/>
          <w:sz w:val="28"/>
          <w:szCs w:val="28"/>
        </w:rPr>
      </w:pPr>
    </w:p>
    <w:p w14:paraId="4F0740B8" w14:textId="77777777" w:rsidR="002D6265" w:rsidRPr="00A27F21" w:rsidRDefault="002D6265" w:rsidP="002D6265">
      <w:pPr>
        <w:rPr>
          <w:rFonts w:asciiTheme="minorHAnsi" w:hAnsiTheme="minorHAnsi" w:cstheme="minorHAnsi"/>
          <w:sz w:val="28"/>
          <w:szCs w:val="28"/>
        </w:rPr>
      </w:pPr>
    </w:p>
    <w:p w14:paraId="21151BD4" w14:textId="77777777" w:rsidR="00896C0E" w:rsidRPr="00A27F21" w:rsidRDefault="00896C0E" w:rsidP="00896C0E">
      <w:pPr>
        <w:ind w:left="1980"/>
        <w:rPr>
          <w:rFonts w:asciiTheme="minorHAnsi" w:hAnsiTheme="minorHAnsi" w:cstheme="minorHAnsi"/>
          <w:b/>
          <w:bCs/>
          <w:sz w:val="28"/>
          <w:szCs w:val="28"/>
        </w:rPr>
      </w:pPr>
    </w:p>
    <w:p w14:paraId="41D954C1" w14:textId="77777777" w:rsidR="00896C0E" w:rsidRPr="00A27F21" w:rsidRDefault="00896C0E" w:rsidP="00896C0E">
      <w:pPr>
        <w:numPr>
          <w:ilvl w:val="2"/>
          <w:numId w:val="1"/>
        </w:numPr>
        <w:rPr>
          <w:rFonts w:asciiTheme="minorHAnsi" w:hAnsiTheme="minorHAnsi" w:cstheme="minorHAnsi"/>
          <w:sz w:val="28"/>
          <w:szCs w:val="28"/>
        </w:rPr>
      </w:pPr>
      <w:r w:rsidRPr="00A27F21">
        <w:rPr>
          <w:rFonts w:asciiTheme="minorHAnsi" w:hAnsiTheme="minorHAnsi" w:cstheme="minorHAnsi"/>
          <w:b/>
          <w:bCs/>
          <w:sz w:val="28"/>
          <w:szCs w:val="28"/>
        </w:rPr>
        <w:t>President’s calendar for January</w:t>
      </w:r>
      <w:r w:rsidRPr="00A27F21">
        <w:rPr>
          <w:rFonts w:asciiTheme="minorHAnsi" w:hAnsiTheme="minorHAnsi" w:cstheme="minorHAnsi"/>
          <w:b/>
          <w:sz w:val="28"/>
          <w:szCs w:val="28"/>
        </w:rPr>
        <w:t>.</w:t>
      </w:r>
      <w:r w:rsidRPr="00A27F21">
        <w:rPr>
          <w:rFonts w:asciiTheme="minorHAnsi" w:hAnsiTheme="minorHAnsi" w:cstheme="minorHAnsi"/>
          <w:sz w:val="28"/>
          <w:szCs w:val="28"/>
        </w:rPr>
        <w:t xml:space="preserve">   </w:t>
      </w:r>
    </w:p>
    <w:p w14:paraId="4995478E" w14:textId="61D1DE59" w:rsidR="00896C0E" w:rsidRPr="00A27F21" w:rsidRDefault="002D6265" w:rsidP="00896C0E">
      <w:pPr>
        <w:ind w:left="1980"/>
        <w:rPr>
          <w:rFonts w:asciiTheme="minorHAnsi" w:hAnsiTheme="minorHAnsi" w:cstheme="minorHAnsi"/>
          <w:sz w:val="28"/>
          <w:szCs w:val="28"/>
        </w:rPr>
      </w:pPr>
      <w:r>
        <w:rPr>
          <w:rFonts w:asciiTheme="minorHAnsi" w:hAnsiTheme="minorHAnsi" w:cstheme="minorHAnsi"/>
          <w:sz w:val="28"/>
          <w:szCs w:val="28"/>
        </w:rPr>
        <w:t xml:space="preserve">  </w:t>
      </w:r>
      <w:r w:rsidR="009D6490">
        <w:rPr>
          <w:rFonts w:asciiTheme="minorHAnsi" w:hAnsiTheme="minorHAnsi" w:cstheme="minorHAnsi"/>
          <w:sz w:val="28"/>
          <w:szCs w:val="28"/>
        </w:rPr>
        <w:t>Fred Pearson</w:t>
      </w:r>
      <w:r w:rsidR="00360FC4">
        <w:rPr>
          <w:rFonts w:asciiTheme="minorHAnsi" w:hAnsiTheme="minorHAnsi" w:cstheme="minorHAnsi"/>
          <w:sz w:val="28"/>
          <w:szCs w:val="28"/>
        </w:rPr>
        <w:t xml:space="preserve"> </w:t>
      </w:r>
      <w:bookmarkStart w:id="0" w:name="_GoBack"/>
      <w:bookmarkEnd w:id="0"/>
      <w:r w:rsidR="00896C0E" w:rsidRPr="00A27F21">
        <w:rPr>
          <w:rFonts w:asciiTheme="minorHAnsi" w:hAnsiTheme="minorHAnsi" w:cstheme="minorHAnsi"/>
          <w:sz w:val="28"/>
          <w:szCs w:val="28"/>
        </w:rPr>
        <w:t xml:space="preserve">made the motion to accept the treasurer’s report for </w:t>
      </w:r>
      <w:r w:rsidR="00896C0E" w:rsidRPr="00A27F21">
        <w:rPr>
          <w:rFonts w:asciiTheme="minorHAnsi" w:hAnsiTheme="minorHAnsi" w:cstheme="minorHAnsi"/>
          <w:b/>
          <w:bCs/>
          <w:sz w:val="28"/>
          <w:szCs w:val="28"/>
        </w:rPr>
        <w:t>January</w:t>
      </w:r>
    </w:p>
    <w:p w14:paraId="7EE6EB73" w14:textId="6918E6B3" w:rsidR="00896C0E" w:rsidRPr="00A27F21" w:rsidRDefault="00896C0E" w:rsidP="00896C0E">
      <w:pPr>
        <w:ind w:left="1980"/>
        <w:rPr>
          <w:rFonts w:asciiTheme="minorHAnsi" w:hAnsiTheme="minorHAnsi" w:cstheme="minorHAnsi"/>
          <w:sz w:val="28"/>
          <w:szCs w:val="28"/>
        </w:rPr>
      </w:pPr>
      <w:r w:rsidRPr="00A27F21">
        <w:rPr>
          <w:rFonts w:asciiTheme="minorHAnsi" w:hAnsiTheme="minorHAnsi" w:cstheme="minorHAnsi"/>
          <w:sz w:val="28"/>
          <w:szCs w:val="28"/>
        </w:rPr>
        <w:t>Seconded by ____</w:t>
      </w:r>
      <w:r w:rsidR="009D6490">
        <w:rPr>
          <w:rFonts w:asciiTheme="minorHAnsi" w:hAnsiTheme="minorHAnsi" w:cstheme="minorHAnsi"/>
          <w:sz w:val="28"/>
          <w:szCs w:val="28"/>
        </w:rPr>
        <w:t>Lynn Drayton</w:t>
      </w:r>
    </w:p>
    <w:p w14:paraId="7BE384F3" w14:textId="77777777" w:rsidR="00896C0E" w:rsidRPr="00A27F21" w:rsidRDefault="00896C0E" w:rsidP="00896C0E">
      <w:pPr>
        <w:ind w:left="1980"/>
        <w:rPr>
          <w:rFonts w:asciiTheme="minorHAnsi" w:hAnsiTheme="minorHAnsi" w:cstheme="minorHAnsi"/>
          <w:b/>
          <w:bCs/>
          <w:sz w:val="28"/>
          <w:szCs w:val="28"/>
        </w:rPr>
      </w:pPr>
      <w:r w:rsidRPr="00A27F21">
        <w:rPr>
          <w:rFonts w:asciiTheme="minorHAnsi" w:hAnsiTheme="minorHAnsi" w:cstheme="minorHAnsi"/>
          <w:sz w:val="28"/>
          <w:szCs w:val="28"/>
        </w:rPr>
        <w:t>Motion Passes to accept the treasurer’s report.</w:t>
      </w:r>
    </w:p>
    <w:p w14:paraId="627046F3" w14:textId="77777777" w:rsidR="00896C0E" w:rsidRPr="00A27F21" w:rsidRDefault="00896C0E" w:rsidP="00896C0E">
      <w:pPr>
        <w:numPr>
          <w:ilvl w:val="2"/>
          <w:numId w:val="1"/>
        </w:numPr>
        <w:rPr>
          <w:rFonts w:asciiTheme="minorHAnsi" w:hAnsiTheme="minorHAnsi" w:cstheme="minorHAnsi"/>
          <w:b/>
          <w:bCs/>
          <w:sz w:val="28"/>
          <w:szCs w:val="28"/>
        </w:rPr>
      </w:pPr>
      <w:r w:rsidRPr="00A27F21">
        <w:rPr>
          <w:rFonts w:asciiTheme="minorHAnsi" w:hAnsiTheme="minorHAnsi" w:cstheme="minorHAnsi"/>
          <w:b/>
          <w:bCs/>
          <w:sz w:val="28"/>
          <w:szCs w:val="28"/>
        </w:rPr>
        <w:t>Other</w:t>
      </w:r>
    </w:p>
    <w:p w14:paraId="383988A7" w14:textId="77777777" w:rsidR="00896C0E" w:rsidRPr="00A27F21" w:rsidRDefault="00896C0E" w:rsidP="00896C0E">
      <w:pPr>
        <w:rPr>
          <w:rFonts w:asciiTheme="minorHAnsi" w:hAnsiTheme="minorHAnsi" w:cstheme="minorHAnsi"/>
          <w:b/>
          <w:bCs/>
          <w:sz w:val="28"/>
          <w:szCs w:val="28"/>
        </w:rPr>
      </w:pPr>
    </w:p>
    <w:p w14:paraId="123C363A" w14:textId="77777777" w:rsidR="00896C0E" w:rsidRPr="00A27F21" w:rsidRDefault="00896C0E" w:rsidP="00896C0E">
      <w:pPr>
        <w:numPr>
          <w:ilvl w:val="1"/>
          <w:numId w:val="1"/>
        </w:numPr>
        <w:rPr>
          <w:rFonts w:asciiTheme="minorHAnsi" w:hAnsiTheme="minorHAnsi" w:cstheme="minorHAnsi"/>
          <w:b/>
          <w:bCs/>
          <w:sz w:val="28"/>
          <w:szCs w:val="28"/>
        </w:rPr>
      </w:pPr>
      <w:r w:rsidRPr="00A27F21">
        <w:rPr>
          <w:rFonts w:asciiTheme="minorHAnsi" w:hAnsiTheme="minorHAnsi" w:cstheme="minorHAnsi"/>
          <w:b/>
          <w:bCs/>
          <w:sz w:val="28"/>
          <w:szCs w:val="28"/>
        </w:rPr>
        <w:t>Oral:</w:t>
      </w:r>
    </w:p>
    <w:p w14:paraId="2AF91475" w14:textId="77777777" w:rsidR="00896C0E" w:rsidRPr="00A27F21" w:rsidRDefault="00896C0E" w:rsidP="00896C0E">
      <w:pPr>
        <w:numPr>
          <w:ilvl w:val="2"/>
          <w:numId w:val="1"/>
        </w:numPr>
        <w:rPr>
          <w:rFonts w:asciiTheme="minorHAnsi" w:hAnsiTheme="minorHAnsi" w:cstheme="minorHAnsi"/>
          <w:b/>
          <w:bCs/>
          <w:sz w:val="28"/>
          <w:szCs w:val="28"/>
        </w:rPr>
      </w:pPr>
      <w:r w:rsidRPr="00A27F21">
        <w:rPr>
          <w:rFonts w:asciiTheme="minorHAnsi" w:hAnsiTheme="minorHAnsi" w:cstheme="minorHAnsi"/>
          <w:b/>
          <w:bCs/>
          <w:sz w:val="28"/>
          <w:szCs w:val="28"/>
        </w:rPr>
        <w:t>Grievance –Chris Garcia update</w:t>
      </w:r>
      <w:r>
        <w:rPr>
          <w:rFonts w:asciiTheme="minorHAnsi" w:hAnsiTheme="minorHAnsi" w:cstheme="minorHAnsi"/>
          <w:b/>
          <w:bCs/>
          <w:sz w:val="28"/>
          <w:szCs w:val="28"/>
        </w:rPr>
        <w:t>d</w:t>
      </w:r>
      <w:r w:rsidRPr="00A27F21">
        <w:rPr>
          <w:rFonts w:asciiTheme="minorHAnsi" w:hAnsiTheme="minorHAnsi" w:cstheme="minorHAnsi"/>
          <w:b/>
          <w:bCs/>
          <w:sz w:val="28"/>
          <w:szCs w:val="28"/>
        </w:rPr>
        <w:t xml:space="preserve"> Board on Grievances </w:t>
      </w:r>
    </w:p>
    <w:p w14:paraId="309287A0" w14:textId="77777777" w:rsidR="00896C0E" w:rsidRPr="00A27F21" w:rsidRDefault="00896C0E" w:rsidP="00896C0E">
      <w:pPr>
        <w:numPr>
          <w:ilvl w:val="2"/>
          <w:numId w:val="1"/>
        </w:numPr>
        <w:rPr>
          <w:rFonts w:asciiTheme="minorHAnsi" w:hAnsiTheme="minorHAnsi" w:cstheme="minorHAnsi"/>
          <w:b/>
          <w:bCs/>
          <w:sz w:val="28"/>
          <w:szCs w:val="28"/>
        </w:rPr>
      </w:pPr>
      <w:r w:rsidRPr="00A27F21">
        <w:rPr>
          <w:rFonts w:asciiTheme="minorHAnsi" w:hAnsiTheme="minorHAnsi" w:cstheme="minorHAnsi"/>
          <w:b/>
          <w:bCs/>
          <w:sz w:val="28"/>
          <w:szCs w:val="28"/>
        </w:rPr>
        <w:t xml:space="preserve">Negotiations - Updates on negotiations for Unit </w:t>
      </w:r>
      <w:proofErr w:type="gramStart"/>
      <w:r w:rsidRPr="00A27F21">
        <w:rPr>
          <w:rFonts w:asciiTheme="minorHAnsi" w:hAnsiTheme="minorHAnsi" w:cstheme="minorHAnsi"/>
          <w:b/>
          <w:bCs/>
          <w:sz w:val="28"/>
          <w:szCs w:val="28"/>
        </w:rPr>
        <w:t>A</w:t>
      </w:r>
      <w:proofErr w:type="gramEnd"/>
      <w:r w:rsidRPr="00A27F21">
        <w:rPr>
          <w:rFonts w:asciiTheme="minorHAnsi" w:hAnsiTheme="minorHAnsi" w:cstheme="minorHAnsi"/>
          <w:b/>
          <w:bCs/>
          <w:sz w:val="28"/>
          <w:szCs w:val="28"/>
        </w:rPr>
        <w:t xml:space="preserve"> CBA from Chris Garcia.</w:t>
      </w:r>
    </w:p>
    <w:p w14:paraId="74AA88CB" w14:textId="77777777" w:rsidR="00896C0E" w:rsidRPr="00A27F21" w:rsidRDefault="00896C0E" w:rsidP="00896C0E">
      <w:pPr>
        <w:rPr>
          <w:rFonts w:asciiTheme="minorHAnsi" w:hAnsiTheme="minorHAnsi" w:cstheme="minorHAnsi"/>
          <w:b/>
          <w:bCs/>
          <w:sz w:val="28"/>
          <w:szCs w:val="28"/>
        </w:rPr>
      </w:pPr>
    </w:p>
    <w:p w14:paraId="6262A5A3" w14:textId="4B49CBB0" w:rsidR="00896C0E" w:rsidRPr="002D6265" w:rsidRDefault="00896C0E" w:rsidP="00896C0E">
      <w:pPr>
        <w:pStyle w:val="Heading2"/>
        <w:rPr>
          <w:rFonts w:asciiTheme="minorHAnsi" w:hAnsiTheme="minorHAnsi" w:cstheme="minorHAnsi"/>
          <w:b/>
          <w:bCs/>
          <w:sz w:val="28"/>
          <w:szCs w:val="28"/>
        </w:rPr>
      </w:pPr>
      <w:r w:rsidRPr="00A27F21">
        <w:rPr>
          <w:rFonts w:asciiTheme="minorHAnsi" w:hAnsiTheme="minorHAnsi" w:cstheme="minorHAnsi"/>
          <w:b/>
          <w:bCs/>
          <w:sz w:val="28"/>
          <w:szCs w:val="28"/>
        </w:rPr>
        <w:t>Correspondence</w:t>
      </w:r>
    </w:p>
    <w:p w14:paraId="32987285" w14:textId="6917F6FA" w:rsidR="00896C0E" w:rsidRPr="002D6265" w:rsidRDefault="00896C0E" w:rsidP="002D6265">
      <w:pPr>
        <w:rPr>
          <w:rFonts w:asciiTheme="minorHAnsi" w:hAnsiTheme="minorHAnsi" w:cstheme="minorHAnsi"/>
          <w:sz w:val="28"/>
          <w:szCs w:val="28"/>
        </w:rPr>
      </w:pPr>
      <w:r w:rsidRPr="00A27F21">
        <w:rPr>
          <w:rFonts w:asciiTheme="minorHAnsi" w:hAnsiTheme="minorHAnsi" w:cstheme="minorHAnsi"/>
          <w:sz w:val="28"/>
          <w:szCs w:val="28"/>
        </w:rPr>
        <w:tab/>
      </w:r>
      <w:r w:rsidRPr="00A27F21">
        <w:rPr>
          <w:rFonts w:asciiTheme="minorHAnsi" w:hAnsiTheme="minorHAnsi" w:cstheme="minorHAnsi"/>
          <w:sz w:val="28"/>
          <w:szCs w:val="28"/>
        </w:rPr>
        <w:tab/>
      </w:r>
      <w:proofErr w:type="gramStart"/>
      <w:r w:rsidRPr="00A27F21">
        <w:rPr>
          <w:rFonts w:asciiTheme="minorHAnsi" w:hAnsiTheme="minorHAnsi" w:cstheme="minorHAnsi"/>
          <w:sz w:val="28"/>
          <w:szCs w:val="28"/>
        </w:rPr>
        <w:t>none</w:t>
      </w:r>
      <w:proofErr w:type="gramEnd"/>
      <w:r w:rsidRPr="00A27F21">
        <w:rPr>
          <w:rFonts w:asciiTheme="minorHAnsi" w:hAnsiTheme="minorHAnsi" w:cstheme="minorHAnsi"/>
          <w:sz w:val="28"/>
          <w:szCs w:val="28"/>
        </w:rPr>
        <w:t xml:space="preserve"> </w:t>
      </w:r>
    </w:p>
    <w:p w14:paraId="2713FF61" w14:textId="32BCFFF9" w:rsidR="00896C0E" w:rsidRPr="002D6265" w:rsidRDefault="00896C0E" w:rsidP="002D6265">
      <w:pPr>
        <w:pStyle w:val="Heading2"/>
        <w:tabs>
          <w:tab w:val="clear" w:pos="1080"/>
          <w:tab w:val="left" w:pos="1122"/>
        </w:tabs>
        <w:ind w:left="1870" w:hanging="1496"/>
        <w:rPr>
          <w:rFonts w:asciiTheme="minorHAnsi" w:hAnsiTheme="minorHAnsi" w:cstheme="minorHAnsi"/>
          <w:b/>
          <w:bCs/>
          <w:sz w:val="28"/>
          <w:szCs w:val="28"/>
        </w:rPr>
      </w:pPr>
      <w:r w:rsidRPr="00A27F21">
        <w:rPr>
          <w:rFonts w:asciiTheme="minorHAnsi" w:hAnsiTheme="minorHAnsi" w:cstheme="minorHAnsi"/>
          <w:b/>
          <w:bCs/>
          <w:sz w:val="28"/>
          <w:szCs w:val="28"/>
        </w:rPr>
        <w:t>Old Business:</w:t>
      </w:r>
    </w:p>
    <w:p w14:paraId="4538EAA7" w14:textId="77777777" w:rsidR="00896C0E" w:rsidRPr="00A27F21" w:rsidRDefault="00896C0E" w:rsidP="00896C0E">
      <w:pPr>
        <w:rPr>
          <w:rFonts w:asciiTheme="minorHAnsi" w:hAnsiTheme="minorHAnsi" w:cstheme="minorHAnsi"/>
          <w:b/>
          <w:bCs/>
          <w:sz w:val="28"/>
          <w:szCs w:val="28"/>
        </w:rPr>
      </w:pPr>
      <w:r w:rsidRPr="00A27F21">
        <w:rPr>
          <w:rFonts w:asciiTheme="minorHAnsi" w:hAnsiTheme="minorHAnsi" w:cstheme="minorHAnsi"/>
          <w:b/>
          <w:bCs/>
          <w:sz w:val="28"/>
          <w:szCs w:val="28"/>
        </w:rPr>
        <w:tab/>
      </w:r>
      <w:r w:rsidRPr="00A27F21">
        <w:rPr>
          <w:rFonts w:asciiTheme="minorHAnsi" w:hAnsiTheme="minorHAnsi" w:cstheme="minorHAnsi"/>
          <w:b/>
          <w:bCs/>
          <w:sz w:val="28"/>
          <w:szCs w:val="28"/>
        </w:rPr>
        <w:tab/>
      </w:r>
      <w:proofErr w:type="gramStart"/>
      <w:r w:rsidRPr="00A27F21">
        <w:rPr>
          <w:rFonts w:asciiTheme="minorHAnsi" w:hAnsiTheme="minorHAnsi" w:cstheme="minorHAnsi"/>
          <w:b/>
          <w:bCs/>
          <w:sz w:val="28"/>
          <w:szCs w:val="28"/>
        </w:rPr>
        <w:t>none</w:t>
      </w:r>
      <w:proofErr w:type="gramEnd"/>
      <w:r w:rsidRPr="00A27F21">
        <w:rPr>
          <w:rFonts w:asciiTheme="minorHAnsi" w:hAnsiTheme="minorHAnsi" w:cstheme="minorHAnsi"/>
          <w:b/>
          <w:bCs/>
          <w:sz w:val="28"/>
          <w:szCs w:val="28"/>
        </w:rPr>
        <w:t xml:space="preserve"> </w:t>
      </w:r>
    </w:p>
    <w:p w14:paraId="0D57B299" w14:textId="1B023D22" w:rsidR="00896C0E" w:rsidRPr="002D6265" w:rsidRDefault="00896C0E" w:rsidP="002D6265">
      <w:pPr>
        <w:pStyle w:val="Heading2"/>
        <w:rPr>
          <w:rFonts w:asciiTheme="minorHAnsi" w:hAnsiTheme="minorHAnsi" w:cstheme="minorHAnsi"/>
          <w:b/>
          <w:bCs/>
          <w:sz w:val="28"/>
          <w:szCs w:val="28"/>
        </w:rPr>
      </w:pPr>
      <w:r w:rsidRPr="00A27F21">
        <w:rPr>
          <w:rFonts w:asciiTheme="minorHAnsi" w:hAnsiTheme="minorHAnsi" w:cstheme="minorHAnsi"/>
          <w:b/>
          <w:bCs/>
          <w:sz w:val="28"/>
          <w:szCs w:val="28"/>
        </w:rPr>
        <w:t>New Business:</w:t>
      </w:r>
    </w:p>
    <w:p w14:paraId="786B4FC6" w14:textId="4C281CA8" w:rsidR="00896C0E" w:rsidRPr="00A27F21" w:rsidRDefault="00896C0E" w:rsidP="00896C0E">
      <w:pPr>
        <w:ind w:left="1080"/>
        <w:rPr>
          <w:rFonts w:asciiTheme="minorHAnsi" w:hAnsiTheme="minorHAnsi" w:cstheme="minorHAnsi"/>
          <w:sz w:val="28"/>
          <w:szCs w:val="28"/>
        </w:rPr>
      </w:pPr>
      <w:r w:rsidRPr="00A27F21">
        <w:rPr>
          <w:rFonts w:asciiTheme="minorHAnsi" w:hAnsiTheme="minorHAnsi" w:cstheme="minorHAnsi"/>
          <w:sz w:val="28"/>
          <w:szCs w:val="28"/>
        </w:rPr>
        <w:t xml:space="preserve">Dias, Lapalme, and </w:t>
      </w:r>
      <w:r w:rsidR="009D6490">
        <w:rPr>
          <w:rFonts w:asciiTheme="minorHAnsi" w:hAnsiTheme="minorHAnsi" w:cstheme="minorHAnsi"/>
          <w:sz w:val="28"/>
          <w:szCs w:val="28"/>
        </w:rPr>
        <w:t>M</w:t>
      </w:r>
      <w:r w:rsidRPr="00A27F21">
        <w:rPr>
          <w:rFonts w:asciiTheme="minorHAnsi" w:hAnsiTheme="minorHAnsi" w:cstheme="minorHAnsi"/>
          <w:sz w:val="28"/>
          <w:szCs w:val="28"/>
        </w:rPr>
        <w:t xml:space="preserve">artin have completed the NBEA Auditor's report.  Copies of the report are available at the NBEA office.  We encourage you to come to the office to review the report ahead of the March Board meeting. </w:t>
      </w:r>
    </w:p>
    <w:p w14:paraId="47E067F9" w14:textId="77777777" w:rsidR="00896C0E" w:rsidRPr="00A27F21" w:rsidRDefault="00896C0E" w:rsidP="00896C0E">
      <w:pPr>
        <w:ind w:left="1080"/>
        <w:rPr>
          <w:rFonts w:asciiTheme="minorHAnsi" w:hAnsiTheme="minorHAnsi" w:cstheme="minorHAnsi"/>
          <w:bCs/>
          <w:color w:val="000000"/>
          <w:sz w:val="28"/>
          <w:szCs w:val="28"/>
        </w:rPr>
      </w:pPr>
      <w:r>
        <w:rPr>
          <w:rFonts w:asciiTheme="minorHAnsi" w:hAnsiTheme="minorHAnsi" w:cstheme="minorHAnsi"/>
          <w:bCs/>
          <w:color w:val="000000"/>
          <w:sz w:val="28"/>
          <w:szCs w:val="28"/>
        </w:rPr>
        <w:t>(</w:t>
      </w:r>
      <w:r w:rsidRPr="00A27F21">
        <w:rPr>
          <w:rFonts w:asciiTheme="minorHAnsi" w:hAnsiTheme="minorHAnsi" w:cstheme="minorHAnsi"/>
          <w:bCs/>
          <w:color w:val="000000"/>
          <w:sz w:val="28"/>
          <w:szCs w:val="28"/>
        </w:rPr>
        <w:t>Motion to table the NBEA Auditor's Report</w:t>
      </w:r>
      <w:r>
        <w:rPr>
          <w:rFonts w:asciiTheme="minorHAnsi" w:hAnsiTheme="minorHAnsi" w:cstheme="minorHAnsi"/>
          <w:bCs/>
          <w:color w:val="000000"/>
          <w:sz w:val="28"/>
          <w:szCs w:val="28"/>
        </w:rPr>
        <w:t>)</w:t>
      </w:r>
      <w:r w:rsidRPr="00A27F21">
        <w:rPr>
          <w:rFonts w:asciiTheme="minorHAnsi" w:hAnsiTheme="minorHAnsi" w:cstheme="minorHAnsi"/>
          <w:bCs/>
          <w:color w:val="000000"/>
          <w:sz w:val="28"/>
          <w:szCs w:val="28"/>
        </w:rPr>
        <w:t xml:space="preserve"> </w:t>
      </w:r>
    </w:p>
    <w:p w14:paraId="07019DD7" w14:textId="7F30255C" w:rsidR="00896C0E" w:rsidRPr="00A27F21" w:rsidRDefault="009D6490" w:rsidP="00896C0E">
      <w:pPr>
        <w:ind w:left="1980"/>
        <w:rPr>
          <w:rFonts w:asciiTheme="minorHAnsi" w:hAnsiTheme="minorHAnsi" w:cstheme="minorHAnsi"/>
          <w:sz w:val="28"/>
          <w:szCs w:val="28"/>
        </w:rPr>
      </w:pPr>
      <w:r>
        <w:rPr>
          <w:rFonts w:asciiTheme="minorHAnsi" w:hAnsiTheme="minorHAnsi" w:cstheme="minorHAnsi"/>
          <w:sz w:val="28"/>
          <w:szCs w:val="28"/>
        </w:rPr>
        <w:t>Chris Garcia</w:t>
      </w:r>
      <w:r w:rsidR="00360FC4">
        <w:rPr>
          <w:rFonts w:asciiTheme="minorHAnsi" w:hAnsiTheme="minorHAnsi" w:cstheme="minorHAnsi"/>
          <w:sz w:val="28"/>
          <w:szCs w:val="28"/>
        </w:rPr>
        <w:t xml:space="preserve"> </w:t>
      </w:r>
      <w:r w:rsidR="00896C0E" w:rsidRPr="00A27F21">
        <w:rPr>
          <w:rFonts w:asciiTheme="minorHAnsi" w:hAnsiTheme="minorHAnsi" w:cstheme="minorHAnsi"/>
          <w:sz w:val="28"/>
          <w:szCs w:val="28"/>
        </w:rPr>
        <w:t>made the motion to table the NBEA Auditor's Report</w:t>
      </w:r>
    </w:p>
    <w:p w14:paraId="64110789" w14:textId="3357B553" w:rsidR="00896C0E" w:rsidRPr="00A27F21" w:rsidRDefault="002D6265" w:rsidP="002D6265">
      <w:pPr>
        <w:ind w:left="1980"/>
        <w:rPr>
          <w:rFonts w:asciiTheme="minorHAnsi" w:hAnsiTheme="minorHAnsi" w:cstheme="minorHAnsi"/>
          <w:sz w:val="28"/>
          <w:szCs w:val="28"/>
        </w:rPr>
      </w:pPr>
      <w:r>
        <w:rPr>
          <w:rFonts w:asciiTheme="minorHAnsi" w:hAnsiTheme="minorHAnsi" w:cstheme="minorHAnsi"/>
          <w:sz w:val="28"/>
          <w:szCs w:val="28"/>
        </w:rPr>
        <w:t xml:space="preserve">Seconded </w:t>
      </w:r>
      <w:proofErr w:type="gramStart"/>
      <w:r>
        <w:rPr>
          <w:rFonts w:asciiTheme="minorHAnsi" w:hAnsiTheme="minorHAnsi" w:cstheme="minorHAnsi"/>
          <w:sz w:val="28"/>
          <w:szCs w:val="28"/>
        </w:rPr>
        <w:t xml:space="preserve">by  </w:t>
      </w:r>
      <w:r w:rsidR="009D6490">
        <w:rPr>
          <w:rFonts w:asciiTheme="minorHAnsi" w:hAnsiTheme="minorHAnsi" w:cstheme="minorHAnsi"/>
          <w:sz w:val="28"/>
          <w:szCs w:val="28"/>
        </w:rPr>
        <w:t>Jenn</w:t>
      </w:r>
      <w:proofErr w:type="gramEnd"/>
      <w:r w:rsidR="009D6490">
        <w:rPr>
          <w:rFonts w:asciiTheme="minorHAnsi" w:hAnsiTheme="minorHAnsi" w:cstheme="minorHAnsi"/>
          <w:sz w:val="28"/>
          <w:szCs w:val="28"/>
        </w:rPr>
        <w:t xml:space="preserve"> Thomas</w:t>
      </w:r>
    </w:p>
    <w:p w14:paraId="7C5B0914" w14:textId="77777777" w:rsidR="00896C0E" w:rsidRPr="00A27F21" w:rsidRDefault="00896C0E" w:rsidP="00896C0E">
      <w:pPr>
        <w:ind w:left="1980"/>
        <w:rPr>
          <w:rFonts w:asciiTheme="minorHAnsi" w:hAnsiTheme="minorHAnsi" w:cstheme="minorHAnsi"/>
          <w:sz w:val="28"/>
          <w:szCs w:val="28"/>
        </w:rPr>
      </w:pPr>
      <w:proofErr w:type="gramStart"/>
      <w:r w:rsidRPr="00A27F21">
        <w:rPr>
          <w:rFonts w:asciiTheme="minorHAnsi" w:hAnsiTheme="minorHAnsi" w:cstheme="minorHAnsi"/>
          <w:sz w:val="28"/>
          <w:szCs w:val="28"/>
        </w:rPr>
        <w:t>Motion Passes to Table NBEA Auditors Report.</w:t>
      </w:r>
      <w:proofErr w:type="gramEnd"/>
    </w:p>
    <w:p w14:paraId="4B783D33" w14:textId="77777777" w:rsidR="00896C0E" w:rsidRPr="00A27F21" w:rsidRDefault="00896C0E" w:rsidP="00896C0E">
      <w:pPr>
        <w:ind w:left="1080"/>
        <w:rPr>
          <w:rFonts w:asciiTheme="minorHAnsi" w:hAnsiTheme="minorHAnsi" w:cstheme="minorHAnsi"/>
          <w:b/>
          <w:sz w:val="28"/>
          <w:szCs w:val="28"/>
        </w:rPr>
      </w:pPr>
    </w:p>
    <w:p w14:paraId="5ED0ADF5" w14:textId="5CBAA6AA" w:rsidR="00896C0E" w:rsidRPr="00A27F21" w:rsidRDefault="00896C0E" w:rsidP="00896C0E">
      <w:pPr>
        <w:ind w:left="1080"/>
        <w:rPr>
          <w:rFonts w:asciiTheme="minorHAnsi" w:hAnsiTheme="minorHAnsi" w:cstheme="minorHAnsi"/>
          <w:sz w:val="28"/>
          <w:szCs w:val="28"/>
        </w:rPr>
      </w:pPr>
      <w:r w:rsidRPr="00A27F21">
        <w:rPr>
          <w:rFonts w:asciiTheme="minorHAnsi" w:hAnsiTheme="minorHAnsi" w:cstheme="minorHAnsi"/>
          <w:sz w:val="28"/>
          <w:szCs w:val="28"/>
        </w:rPr>
        <w:t xml:space="preserve">This year, the NBEA was able to raise $3500 for scholarships thanks to generous donations from Jim Stevens at Gifts to Give, Bristol County Savings Bank, and Dias, </w:t>
      </w:r>
      <w:r w:rsidR="009D6490" w:rsidRPr="00A27F21">
        <w:rPr>
          <w:rFonts w:asciiTheme="minorHAnsi" w:hAnsiTheme="minorHAnsi" w:cstheme="minorHAnsi"/>
          <w:sz w:val="28"/>
          <w:szCs w:val="28"/>
        </w:rPr>
        <w:t>Lapalme</w:t>
      </w:r>
      <w:r w:rsidRPr="00A27F21">
        <w:rPr>
          <w:rFonts w:asciiTheme="minorHAnsi" w:hAnsiTheme="minorHAnsi" w:cstheme="minorHAnsi"/>
          <w:sz w:val="28"/>
          <w:szCs w:val="28"/>
        </w:rPr>
        <w:t xml:space="preserve"> and Martin. </w:t>
      </w:r>
    </w:p>
    <w:p w14:paraId="06AE8772" w14:textId="77777777" w:rsidR="00896C0E" w:rsidRPr="00A27F21" w:rsidRDefault="00896C0E" w:rsidP="00896C0E">
      <w:pPr>
        <w:ind w:left="1080"/>
        <w:rPr>
          <w:rFonts w:asciiTheme="minorHAnsi" w:hAnsiTheme="minorHAnsi" w:cstheme="minorHAnsi"/>
          <w:sz w:val="28"/>
          <w:szCs w:val="28"/>
        </w:rPr>
      </w:pPr>
    </w:p>
    <w:p w14:paraId="708EC20E" w14:textId="217E6E16" w:rsidR="00896C0E" w:rsidRPr="00A27F21" w:rsidRDefault="00896C0E" w:rsidP="00896C0E">
      <w:pPr>
        <w:ind w:left="1080"/>
        <w:rPr>
          <w:rFonts w:asciiTheme="minorHAnsi" w:hAnsiTheme="minorHAnsi" w:cstheme="minorHAnsi"/>
          <w:sz w:val="28"/>
          <w:szCs w:val="28"/>
        </w:rPr>
      </w:pPr>
      <w:r w:rsidRPr="00A27F21">
        <w:rPr>
          <w:rFonts w:asciiTheme="minorHAnsi" w:hAnsiTheme="minorHAnsi" w:cstheme="minorHAnsi"/>
          <w:sz w:val="28"/>
          <w:szCs w:val="28"/>
        </w:rPr>
        <w:t xml:space="preserve">Motion to tentatively </w:t>
      </w:r>
      <w:r w:rsidR="009D6490" w:rsidRPr="00A27F21">
        <w:rPr>
          <w:rFonts w:asciiTheme="minorHAnsi" w:hAnsiTheme="minorHAnsi" w:cstheme="minorHAnsi"/>
          <w:sz w:val="28"/>
          <w:szCs w:val="28"/>
        </w:rPr>
        <w:t>approve 7</w:t>
      </w:r>
      <w:r w:rsidRPr="00A27F21">
        <w:rPr>
          <w:rFonts w:asciiTheme="minorHAnsi" w:hAnsiTheme="minorHAnsi" w:cstheme="minorHAnsi"/>
          <w:sz w:val="28"/>
          <w:szCs w:val="28"/>
        </w:rPr>
        <w:t xml:space="preserve"> $500 NBEA Scholarships at a cost of $3500.00. (Gifts to Give will again award 1 Scholarship and Bristol County Savings Bank will award 5). </w:t>
      </w:r>
    </w:p>
    <w:p w14:paraId="2FB78248" w14:textId="62CDA8FA" w:rsidR="00896C0E" w:rsidRPr="00A27F21" w:rsidRDefault="00896C0E" w:rsidP="00896C0E">
      <w:pPr>
        <w:ind w:left="1080"/>
        <w:rPr>
          <w:rFonts w:asciiTheme="minorHAnsi" w:hAnsiTheme="minorHAnsi" w:cstheme="minorHAnsi"/>
          <w:sz w:val="28"/>
          <w:szCs w:val="28"/>
        </w:rPr>
      </w:pPr>
      <w:r w:rsidRPr="00A27F21">
        <w:rPr>
          <w:rFonts w:asciiTheme="minorHAnsi" w:hAnsiTheme="minorHAnsi" w:cstheme="minorHAnsi"/>
          <w:sz w:val="28"/>
          <w:szCs w:val="28"/>
        </w:rPr>
        <w:t xml:space="preserve">By </w:t>
      </w:r>
      <w:r w:rsidR="009D6490">
        <w:rPr>
          <w:rFonts w:asciiTheme="minorHAnsi" w:hAnsiTheme="minorHAnsi" w:cstheme="minorHAnsi"/>
          <w:sz w:val="28"/>
          <w:szCs w:val="28"/>
        </w:rPr>
        <w:t>Lynn Drayton</w:t>
      </w:r>
    </w:p>
    <w:p w14:paraId="2E0DCCEA" w14:textId="0F0CD3F7" w:rsidR="00896C0E" w:rsidRPr="00A27F21" w:rsidRDefault="002D6265" w:rsidP="00896C0E">
      <w:pPr>
        <w:ind w:left="1080"/>
        <w:rPr>
          <w:rFonts w:asciiTheme="minorHAnsi" w:hAnsiTheme="minorHAnsi" w:cstheme="minorHAnsi"/>
          <w:sz w:val="28"/>
          <w:szCs w:val="28"/>
        </w:rPr>
      </w:pPr>
      <w:r>
        <w:rPr>
          <w:rFonts w:asciiTheme="minorHAnsi" w:hAnsiTheme="minorHAnsi" w:cstheme="minorHAnsi"/>
          <w:sz w:val="28"/>
          <w:szCs w:val="28"/>
        </w:rPr>
        <w:t xml:space="preserve">Second </w:t>
      </w:r>
      <w:r w:rsidR="009D6490">
        <w:rPr>
          <w:rFonts w:asciiTheme="minorHAnsi" w:hAnsiTheme="minorHAnsi" w:cstheme="minorHAnsi"/>
          <w:sz w:val="28"/>
          <w:szCs w:val="28"/>
        </w:rPr>
        <w:t>Jenn Thomas</w:t>
      </w:r>
    </w:p>
    <w:p w14:paraId="627AEECB" w14:textId="2425446F" w:rsidR="00896C0E" w:rsidRDefault="00896C0E" w:rsidP="00896C0E">
      <w:pPr>
        <w:ind w:left="1080"/>
        <w:rPr>
          <w:rFonts w:asciiTheme="minorHAnsi" w:hAnsiTheme="minorHAnsi" w:cstheme="minorHAnsi"/>
          <w:sz w:val="28"/>
          <w:szCs w:val="28"/>
        </w:rPr>
      </w:pPr>
      <w:r w:rsidRPr="00A27F21">
        <w:rPr>
          <w:rFonts w:asciiTheme="minorHAnsi" w:hAnsiTheme="minorHAnsi" w:cstheme="minorHAnsi"/>
          <w:sz w:val="28"/>
          <w:szCs w:val="28"/>
        </w:rPr>
        <w:t>Motion Passes to</w:t>
      </w:r>
      <w:r w:rsidRPr="00896C0E">
        <w:rPr>
          <w:rFonts w:asciiTheme="minorHAnsi" w:hAnsiTheme="minorHAnsi" w:cstheme="minorHAnsi"/>
          <w:sz w:val="28"/>
          <w:szCs w:val="28"/>
        </w:rPr>
        <w:t xml:space="preserve"> </w:t>
      </w:r>
      <w:r w:rsidRPr="00A27F21">
        <w:rPr>
          <w:rFonts w:asciiTheme="minorHAnsi" w:hAnsiTheme="minorHAnsi" w:cstheme="minorHAnsi"/>
          <w:sz w:val="28"/>
          <w:szCs w:val="28"/>
        </w:rPr>
        <w:t xml:space="preserve">tentatively </w:t>
      </w:r>
      <w:r w:rsidR="00E63F6B" w:rsidRPr="00A27F21">
        <w:rPr>
          <w:rFonts w:asciiTheme="minorHAnsi" w:hAnsiTheme="minorHAnsi" w:cstheme="minorHAnsi"/>
          <w:sz w:val="28"/>
          <w:szCs w:val="28"/>
        </w:rPr>
        <w:t>approve 7</w:t>
      </w:r>
      <w:r w:rsidRPr="00A27F21">
        <w:rPr>
          <w:rFonts w:asciiTheme="minorHAnsi" w:hAnsiTheme="minorHAnsi" w:cstheme="minorHAnsi"/>
          <w:sz w:val="28"/>
          <w:szCs w:val="28"/>
        </w:rPr>
        <w:t xml:space="preserve"> $500 NBEA Scholarships at a cost of $3500.00.</w:t>
      </w:r>
    </w:p>
    <w:p w14:paraId="2127CE05" w14:textId="77777777" w:rsidR="00896C0E" w:rsidRPr="00A27F21" w:rsidRDefault="00896C0E" w:rsidP="00896C0E">
      <w:pPr>
        <w:ind w:left="1080"/>
        <w:rPr>
          <w:rFonts w:asciiTheme="minorHAnsi" w:hAnsiTheme="minorHAnsi" w:cstheme="minorHAnsi"/>
          <w:sz w:val="28"/>
          <w:szCs w:val="28"/>
        </w:rPr>
      </w:pPr>
    </w:p>
    <w:p w14:paraId="678AA4AB" w14:textId="77777777" w:rsidR="009D6490" w:rsidRDefault="009D6490" w:rsidP="00896C0E">
      <w:pPr>
        <w:ind w:left="1080"/>
        <w:rPr>
          <w:rFonts w:asciiTheme="minorHAnsi" w:hAnsiTheme="minorHAnsi" w:cstheme="minorHAnsi"/>
          <w:sz w:val="28"/>
          <w:szCs w:val="28"/>
        </w:rPr>
      </w:pPr>
      <w:r>
        <w:rPr>
          <w:rFonts w:asciiTheme="minorHAnsi" w:hAnsiTheme="minorHAnsi" w:cstheme="minorHAnsi"/>
          <w:sz w:val="28"/>
          <w:szCs w:val="28"/>
        </w:rPr>
        <w:t>Approved to offer 7 scholarships with the right to expand offering upon review of funding.</w:t>
      </w:r>
    </w:p>
    <w:p w14:paraId="330D3126" w14:textId="77777777" w:rsidR="009D6490" w:rsidRDefault="009D6490" w:rsidP="00896C0E">
      <w:pPr>
        <w:ind w:left="1080"/>
        <w:rPr>
          <w:rFonts w:asciiTheme="minorHAnsi" w:hAnsiTheme="minorHAnsi" w:cstheme="minorHAnsi"/>
          <w:sz w:val="28"/>
          <w:szCs w:val="28"/>
        </w:rPr>
      </w:pPr>
    </w:p>
    <w:p w14:paraId="1566E4FE" w14:textId="77777777" w:rsidR="009D6490" w:rsidRDefault="009D6490" w:rsidP="00896C0E">
      <w:pPr>
        <w:ind w:left="1080"/>
        <w:rPr>
          <w:rFonts w:asciiTheme="minorHAnsi" w:hAnsiTheme="minorHAnsi" w:cstheme="minorHAnsi"/>
          <w:sz w:val="28"/>
          <w:szCs w:val="28"/>
        </w:rPr>
      </w:pPr>
      <w:r>
        <w:rPr>
          <w:rFonts w:asciiTheme="minorHAnsi" w:hAnsiTheme="minorHAnsi" w:cstheme="minorHAnsi"/>
          <w:sz w:val="28"/>
          <w:szCs w:val="28"/>
        </w:rPr>
        <w:t>Motion made by Lynn Drayton</w:t>
      </w:r>
    </w:p>
    <w:p w14:paraId="2436CA49" w14:textId="77777777" w:rsidR="009D6490" w:rsidRDefault="009D6490" w:rsidP="00896C0E">
      <w:pPr>
        <w:ind w:left="1080"/>
        <w:rPr>
          <w:rFonts w:asciiTheme="minorHAnsi" w:hAnsiTheme="minorHAnsi" w:cstheme="minorHAnsi"/>
          <w:sz w:val="28"/>
          <w:szCs w:val="28"/>
        </w:rPr>
      </w:pPr>
      <w:r>
        <w:rPr>
          <w:rFonts w:asciiTheme="minorHAnsi" w:hAnsiTheme="minorHAnsi" w:cstheme="minorHAnsi"/>
          <w:sz w:val="28"/>
          <w:szCs w:val="28"/>
        </w:rPr>
        <w:t xml:space="preserve">Seconded by </w:t>
      </w:r>
      <w:proofErr w:type="spellStart"/>
      <w:r>
        <w:rPr>
          <w:rFonts w:asciiTheme="minorHAnsi" w:hAnsiTheme="minorHAnsi" w:cstheme="minorHAnsi"/>
          <w:sz w:val="28"/>
          <w:szCs w:val="28"/>
        </w:rPr>
        <w:t>Doria</w:t>
      </w:r>
      <w:proofErr w:type="spellEnd"/>
      <w:r>
        <w:rPr>
          <w:rFonts w:asciiTheme="minorHAnsi" w:hAnsiTheme="minorHAnsi" w:cstheme="minorHAnsi"/>
          <w:sz w:val="28"/>
          <w:szCs w:val="28"/>
        </w:rPr>
        <w:t xml:space="preserve"> Bryant</w:t>
      </w:r>
    </w:p>
    <w:p w14:paraId="6AC9806B" w14:textId="4A1D1660" w:rsidR="00010D8E" w:rsidRDefault="00E63F6B" w:rsidP="00896C0E">
      <w:pPr>
        <w:ind w:left="1080"/>
        <w:rPr>
          <w:rFonts w:asciiTheme="minorHAnsi" w:hAnsiTheme="minorHAnsi" w:cstheme="minorHAnsi"/>
          <w:sz w:val="28"/>
          <w:szCs w:val="28"/>
        </w:rPr>
      </w:pPr>
      <w:r>
        <w:rPr>
          <w:rFonts w:asciiTheme="minorHAnsi" w:hAnsiTheme="minorHAnsi" w:cstheme="minorHAnsi"/>
          <w:sz w:val="28"/>
          <w:szCs w:val="28"/>
        </w:rPr>
        <w:t>Motion</w:t>
      </w:r>
      <w:r w:rsidR="00010D8E">
        <w:rPr>
          <w:rFonts w:asciiTheme="minorHAnsi" w:hAnsiTheme="minorHAnsi" w:cstheme="minorHAnsi"/>
          <w:sz w:val="28"/>
          <w:szCs w:val="28"/>
        </w:rPr>
        <w:t xml:space="preserve"> passes.</w:t>
      </w:r>
    </w:p>
    <w:p w14:paraId="5EFAF768" w14:textId="77777777" w:rsidR="00010D8E" w:rsidRDefault="00010D8E" w:rsidP="00896C0E">
      <w:pPr>
        <w:ind w:left="1080"/>
        <w:rPr>
          <w:rFonts w:asciiTheme="minorHAnsi" w:hAnsiTheme="minorHAnsi" w:cstheme="minorHAnsi"/>
          <w:sz w:val="28"/>
          <w:szCs w:val="28"/>
        </w:rPr>
      </w:pPr>
    </w:p>
    <w:p w14:paraId="0F175B5A" w14:textId="74BE5D75" w:rsidR="00896C0E" w:rsidRPr="00A27F21" w:rsidRDefault="00360FC4" w:rsidP="00896C0E">
      <w:pPr>
        <w:ind w:left="1080"/>
        <w:rPr>
          <w:rFonts w:asciiTheme="minorHAnsi" w:hAnsiTheme="minorHAnsi" w:cstheme="minorHAnsi"/>
          <w:sz w:val="28"/>
          <w:szCs w:val="28"/>
        </w:rPr>
      </w:pPr>
      <w:r>
        <w:rPr>
          <w:rFonts w:asciiTheme="minorHAnsi" w:hAnsiTheme="minorHAnsi" w:cstheme="minorHAnsi"/>
          <w:sz w:val="28"/>
          <w:szCs w:val="28"/>
        </w:rPr>
        <w:lastRenderedPageBreak/>
        <w:t>New Business: Chris Garcia s</w:t>
      </w:r>
      <w:r w:rsidR="00896C0E">
        <w:rPr>
          <w:rFonts w:asciiTheme="minorHAnsi" w:hAnsiTheme="minorHAnsi" w:cstheme="minorHAnsi"/>
          <w:sz w:val="28"/>
          <w:szCs w:val="28"/>
        </w:rPr>
        <w:t xml:space="preserve">poke about </w:t>
      </w:r>
      <w:r w:rsidR="00896C0E" w:rsidRPr="00A27F21">
        <w:rPr>
          <w:rFonts w:asciiTheme="minorHAnsi" w:hAnsiTheme="minorHAnsi" w:cstheme="minorHAnsi"/>
          <w:sz w:val="28"/>
          <w:szCs w:val="28"/>
        </w:rPr>
        <w:t xml:space="preserve">membership, Mr. Garcia wishes to discuss our current status. </w:t>
      </w:r>
    </w:p>
    <w:p w14:paraId="0E1854C1" w14:textId="77777777" w:rsidR="00896C0E" w:rsidRPr="00A27F21" w:rsidRDefault="00896C0E" w:rsidP="00896C0E">
      <w:pPr>
        <w:ind w:left="1080"/>
        <w:rPr>
          <w:rFonts w:asciiTheme="minorHAnsi" w:hAnsiTheme="minorHAnsi" w:cstheme="minorHAnsi"/>
          <w:sz w:val="28"/>
          <w:szCs w:val="28"/>
        </w:rPr>
      </w:pPr>
    </w:p>
    <w:p w14:paraId="56782769" w14:textId="738B253D" w:rsidR="00896C0E" w:rsidRPr="00A27F21" w:rsidRDefault="00896C0E" w:rsidP="00896C0E">
      <w:pPr>
        <w:ind w:left="1080"/>
        <w:rPr>
          <w:rFonts w:asciiTheme="minorHAnsi" w:hAnsiTheme="minorHAnsi" w:cstheme="minorHAnsi"/>
          <w:sz w:val="28"/>
          <w:szCs w:val="28"/>
        </w:rPr>
      </w:pPr>
      <w:r w:rsidRPr="00A27F21">
        <w:rPr>
          <w:rFonts w:asciiTheme="minorHAnsi" w:hAnsiTheme="minorHAnsi" w:cstheme="minorHAnsi"/>
          <w:b/>
          <w:sz w:val="28"/>
          <w:szCs w:val="28"/>
        </w:rPr>
        <w:t xml:space="preserve">Membership: </w:t>
      </w:r>
      <w:r w:rsidRPr="00A27F21">
        <w:rPr>
          <w:rFonts w:asciiTheme="minorHAnsi" w:hAnsiTheme="minorHAnsi" w:cstheme="minorHAnsi"/>
          <w:sz w:val="28"/>
          <w:szCs w:val="28"/>
        </w:rPr>
        <w:t xml:space="preserve">The NBEA continues to sign up new hires. This year, there were over 250 new hires eligible for membership, but over 50 remain unsigned. The need continues to reach all new hires and sign them up. Please take an active role in welcoming new hires and signing them up. The complexities instigated by the pandemic, including virtual orientation sessions for new hires, have led to more need this year than in past years, so ideas and assistance are appreciated. Currently, building reps are seeking out new hires to get them joined.  Some are holding building meetings. Applications, a list of unsigned hires, and dues information were provided today, so I implore you all to </w:t>
      </w:r>
      <w:r w:rsidR="00E63F6B" w:rsidRPr="00A27F21">
        <w:rPr>
          <w:rFonts w:asciiTheme="minorHAnsi" w:hAnsiTheme="minorHAnsi" w:cstheme="minorHAnsi"/>
          <w:sz w:val="28"/>
          <w:szCs w:val="28"/>
        </w:rPr>
        <w:t>help</w:t>
      </w:r>
      <w:r w:rsidRPr="00A27F21">
        <w:rPr>
          <w:rFonts w:asciiTheme="minorHAnsi" w:hAnsiTheme="minorHAnsi" w:cstheme="minorHAnsi"/>
          <w:sz w:val="28"/>
          <w:szCs w:val="28"/>
        </w:rPr>
        <w:t xml:space="preserve"> wherever you can.</w:t>
      </w:r>
    </w:p>
    <w:p w14:paraId="5A8CC2EE" w14:textId="77777777" w:rsidR="00896C0E" w:rsidRPr="00A27F21" w:rsidRDefault="00896C0E" w:rsidP="00896C0E">
      <w:pPr>
        <w:ind w:left="1080"/>
        <w:rPr>
          <w:rFonts w:asciiTheme="minorHAnsi" w:hAnsiTheme="minorHAnsi" w:cstheme="minorHAnsi"/>
          <w:sz w:val="28"/>
          <w:szCs w:val="28"/>
        </w:rPr>
      </w:pPr>
    </w:p>
    <w:p w14:paraId="651F11DB" w14:textId="77777777" w:rsidR="00896C0E" w:rsidRPr="00A27F21" w:rsidRDefault="00896C0E" w:rsidP="00896C0E">
      <w:pPr>
        <w:pStyle w:val="Heading2"/>
        <w:rPr>
          <w:rFonts w:asciiTheme="minorHAnsi" w:hAnsiTheme="minorHAnsi" w:cstheme="minorHAnsi"/>
          <w:b/>
          <w:bCs/>
          <w:sz w:val="28"/>
          <w:szCs w:val="28"/>
        </w:rPr>
      </w:pPr>
      <w:r w:rsidRPr="00A27F21">
        <w:rPr>
          <w:rFonts w:asciiTheme="minorHAnsi" w:hAnsiTheme="minorHAnsi" w:cstheme="minorHAnsi"/>
          <w:b/>
          <w:bCs/>
          <w:sz w:val="28"/>
          <w:szCs w:val="28"/>
        </w:rPr>
        <w:t>Informational</w:t>
      </w:r>
    </w:p>
    <w:p w14:paraId="73FCDFE3" w14:textId="77777777" w:rsidR="00896C0E" w:rsidRPr="00A27F21" w:rsidRDefault="00896C0E" w:rsidP="00896C0E">
      <w:pPr>
        <w:rPr>
          <w:rFonts w:asciiTheme="minorHAnsi" w:hAnsiTheme="minorHAnsi" w:cstheme="minorHAnsi"/>
          <w:sz w:val="28"/>
          <w:szCs w:val="28"/>
        </w:rPr>
      </w:pPr>
    </w:p>
    <w:p w14:paraId="472605CB" w14:textId="1464D967" w:rsidR="00896C0E" w:rsidRPr="00A27F21" w:rsidRDefault="00896C0E" w:rsidP="00896C0E">
      <w:pPr>
        <w:rPr>
          <w:rFonts w:asciiTheme="minorHAnsi" w:hAnsiTheme="minorHAnsi" w:cstheme="minorHAnsi"/>
          <w:bCs/>
          <w:sz w:val="28"/>
          <w:szCs w:val="28"/>
        </w:rPr>
      </w:pPr>
      <w:r w:rsidRPr="00A27F21">
        <w:rPr>
          <w:rFonts w:asciiTheme="minorHAnsi" w:hAnsiTheme="minorHAnsi" w:cstheme="minorHAnsi"/>
          <w:b/>
          <w:bCs/>
          <w:sz w:val="28"/>
          <w:szCs w:val="28"/>
        </w:rPr>
        <w:t>School Committee Member</w:t>
      </w:r>
      <w:r w:rsidR="00360FC4">
        <w:rPr>
          <w:rFonts w:asciiTheme="minorHAnsi" w:hAnsiTheme="minorHAnsi" w:cstheme="minorHAnsi"/>
          <w:bCs/>
          <w:sz w:val="28"/>
          <w:szCs w:val="28"/>
        </w:rPr>
        <w:t xml:space="preserve"> Ross G</w:t>
      </w:r>
      <w:r w:rsidRPr="00A27F21">
        <w:rPr>
          <w:rFonts w:asciiTheme="minorHAnsi" w:hAnsiTheme="minorHAnsi" w:cstheme="minorHAnsi"/>
          <w:bCs/>
          <w:sz w:val="28"/>
          <w:szCs w:val="28"/>
        </w:rPr>
        <w:t xml:space="preserve">race shared a message to NBEA members, which I posted to the website. A link was provided in the member memo as well. Mr. Grace is a former NBEA </w:t>
      </w:r>
      <w:r w:rsidR="00E63F6B" w:rsidRPr="00A27F21">
        <w:rPr>
          <w:rFonts w:asciiTheme="minorHAnsi" w:hAnsiTheme="minorHAnsi" w:cstheme="minorHAnsi"/>
          <w:bCs/>
          <w:sz w:val="28"/>
          <w:szCs w:val="28"/>
        </w:rPr>
        <w:t>member,</w:t>
      </w:r>
      <w:r w:rsidRPr="00A27F21">
        <w:rPr>
          <w:rFonts w:asciiTheme="minorHAnsi" w:hAnsiTheme="minorHAnsi" w:cstheme="minorHAnsi"/>
          <w:bCs/>
          <w:sz w:val="28"/>
          <w:szCs w:val="28"/>
        </w:rPr>
        <w:t xml:space="preserve"> and we look forward to working with him in the years to come. </w:t>
      </w:r>
    </w:p>
    <w:p w14:paraId="18B9202E" w14:textId="77777777" w:rsidR="00896C0E" w:rsidRPr="00A27F21" w:rsidRDefault="00896C0E" w:rsidP="00896C0E">
      <w:pPr>
        <w:rPr>
          <w:rFonts w:asciiTheme="minorHAnsi" w:hAnsiTheme="minorHAnsi" w:cstheme="minorHAnsi"/>
          <w:b/>
          <w:sz w:val="28"/>
          <w:szCs w:val="28"/>
        </w:rPr>
      </w:pPr>
      <w:r w:rsidRPr="00A27F21">
        <w:rPr>
          <w:rFonts w:asciiTheme="minorHAnsi" w:hAnsiTheme="minorHAnsi" w:cstheme="minorHAnsi"/>
          <w:b/>
          <w:sz w:val="28"/>
          <w:szCs w:val="28"/>
        </w:rPr>
        <w:t xml:space="preserve"> </w:t>
      </w:r>
    </w:p>
    <w:p w14:paraId="1114399D" w14:textId="77777777" w:rsidR="00896C0E" w:rsidRPr="00A27F21" w:rsidRDefault="00896C0E" w:rsidP="00896C0E">
      <w:pPr>
        <w:rPr>
          <w:rFonts w:asciiTheme="minorHAnsi" w:hAnsiTheme="minorHAnsi" w:cstheme="minorHAnsi"/>
          <w:b/>
          <w:sz w:val="28"/>
          <w:szCs w:val="28"/>
        </w:rPr>
      </w:pPr>
      <w:r w:rsidRPr="00A27F21">
        <w:rPr>
          <w:rFonts w:asciiTheme="minorHAnsi" w:hAnsiTheme="minorHAnsi" w:cstheme="minorHAnsi"/>
          <w:b/>
          <w:sz w:val="28"/>
          <w:szCs w:val="28"/>
        </w:rPr>
        <w:t>Dissemination of information:</w:t>
      </w:r>
      <w:r w:rsidRPr="00A27F21">
        <w:rPr>
          <w:rFonts w:asciiTheme="minorHAnsi" w:hAnsiTheme="minorHAnsi" w:cstheme="minorHAnsi"/>
          <w:sz w:val="28"/>
          <w:szCs w:val="28"/>
        </w:rPr>
        <w:t xml:space="preserve"> As always, we encourage you to share the information you receive at these meetings with your constituents. Additionally, those of you who represent regions, should disseminate this information to the faculty reps in your regions. </w:t>
      </w:r>
    </w:p>
    <w:p w14:paraId="4FF2F8A7" w14:textId="77777777" w:rsidR="00896C0E" w:rsidRPr="00A27F21" w:rsidRDefault="00896C0E" w:rsidP="00896C0E">
      <w:pPr>
        <w:rPr>
          <w:rFonts w:asciiTheme="minorHAnsi" w:hAnsiTheme="minorHAnsi" w:cstheme="minorHAnsi"/>
          <w:sz w:val="28"/>
          <w:szCs w:val="28"/>
        </w:rPr>
      </w:pPr>
    </w:p>
    <w:p w14:paraId="3739F67C" w14:textId="77777777" w:rsidR="00896C0E" w:rsidRPr="00A27F21" w:rsidRDefault="00896C0E" w:rsidP="00896C0E">
      <w:pPr>
        <w:rPr>
          <w:rFonts w:asciiTheme="minorHAnsi" w:hAnsiTheme="minorHAnsi" w:cstheme="minorHAnsi"/>
          <w:bCs/>
          <w:sz w:val="28"/>
          <w:szCs w:val="28"/>
        </w:rPr>
      </w:pPr>
      <w:r w:rsidRPr="00A27F21">
        <w:rPr>
          <w:rFonts w:asciiTheme="minorHAnsi" w:hAnsiTheme="minorHAnsi" w:cstheme="minorHAnsi"/>
          <w:b/>
          <w:bCs/>
          <w:sz w:val="28"/>
          <w:szCs w:val="28"/>
        </w:rPr>
        <w:t>Licenses:</w:t>
      </w:r>
      <w:r w:rsidRPr="00A27F21">
        <w:rPr>
          <w:rFonts w:asciiTheme="minorHAnsi" w:hAnsiTheme="minorHAnsi" w:cstheme="minorHAnsi"/>
          <w:bCs/>
          <w:sz w:val="28"/>
          <w:szCs w:val="28"/>
        </w:rPr>
        <w:t xml:space="preserve"> The district is no longer reminding members that their licenses have expired or are about to expire. They are conducting audits of everyone's licenses. Folks who are working with an expired license could face termination.</w:t>
      </w:r>
    </w:p>
    <w:p w14:paraId="45B1C864" w14:textId="77777777" w:rsidR="00896C0E" w:rsidRPr="00A27F21" w:rsidRDefault="00896C0E" w:rsidP="00896C0E">
      <w:pPr>
        <w:rPr>
          <w:rFonts w:asciiTheme="minorHAnsi" w:hAnsiTheme="minorHAnsi" w:cstheme="minorHAnsi"/>
          <w:sz w:val="28"/>
          <w:szCs w:val="28"/>
        </w:rPr>
      </w:pPr>
    </w:p>
    <w:p w14:paraId="506179E5" w14:textId="4B9AC3AA" w:rsidR="00896C0E" w:rsidRPr="00A27F21" w:rsidRDefault="00896C0E" w:rsidP="00896C0E">
      <w:pPr>
        <w:rPr>
          <w:rFonts w:asciiTheme="minorHAnsi" w:hAnsiTheme="minorHAnsi" w:cstheme="minorHAnsi"/>
          <w:sz w:val="28"/>
          <w:szCs w:val="28"/>
        </w:rPr>
      </w:pPr>
      <w:r w:rsidRPr="00A27F21">
        <w:rPr>
          <w:rFonts w:asciiTheme="minorHAnsi" w:hAnsiTheme="minorHAnsi" w:cstheme="minorHAnsi"/>
          <w:b/>
          <w:sz w:val="28"/>
          <w:szCs w:val="28"/>
        </w:rPr>
        <w:t xml:space="preserve">Scholarship: </w:t>
      </w:r>
      <w:r w:rsidRPr="00A27F21">
        <w:rPr>
          <w:rFonts w:asciiTheme="minorHAnsi" w:hAnsiTheme="minorHAnsi" w:cstheme="minorHAnsi"/>
          <w:sz w:val="28"/>
          <w:szCs w:val="28"/>
        </w:rPr>
        <w:t>The Members of the NBEA Scholarship Committee are, Lynn Drayton who is the chair, Jenn Thomas and Paula Mahmoud. The NBEA will be awarding 7 scholarships this year. Including 1 from Gifts to Give, 1 from Dias Lapalme and Martin, and 5 from Bristol County Savings Bank. This number may increase based on the final amount of fundraising.</w:t>
      </w:r>
    </w:p>
    <w:p w14:paraId="468E30AA" w14:textId="77777777" w:rsidR="00896C0E" w:rsidRPr="00A27F21" w:rsidRDefault="00896C0E" w:rsidP="00896C0E">
      <w:pPr>
        <w:rPr>
          <w:rFonts w:asciiTheme="minorHAnsi" w:hAnsiTheme="minorHAnsi" w:cstheme="minorHAnsi"/>
          <w:b/>
          <w:sz w:val="28"/>
          <w:szCs w:val="28"/>
        </w:rPr>
      </w:pPr>
    </w:p>
    <w:p w14:paraId="57EDC7DE" w14:textId="77777777" w:rsidR="00896C0E" w:rsidRPr="00A27F21" w:rsidRDefault="00896C0E" w:rsidP="00896C0E">
      <w:pPr>
        <w:rPr>
          <w:rFonts w:asciiTheme="minorHAnsi" w:hAnsiTheme="minorHAnsi" w:cstheme="minorHAnsi"/>
          <w:sz w:val="28"/>
          <w:szCs w:val="28"/>
        </w:rPr>
      </w:pPr>
      <w:r w:rsidRPr="00A27F21">
        <w:rPr>
          <w:rFonts w:asciiTheme="minorHAnsi" w:hAnsiTheme="minorHAnsi" w:cstheme="minorHAnsi"/>
          <w:b/>
          <w:sz w:val="28"/>
          <w:szCs w:val="28"/>
        </w:rPr>
        <w:t xml:space="preserve">NBEA Child (Clothing Drive): </w:t>
      </w:r>
      <w:r w:rsidRPr="00A27F21">
        <w:rPr>
          <w:rFonts w:asciiTheme="minorHAnsi" w:hAnsiTheme="minorHAnsi" w:cstheme="minorHAnsi"/>
          <w:sz w:val="28"/>
          <w:szCs w:val="28"/>
        </w:rPr>
        <w:t>Working with our community partners, the NBEA raised a total of $4000 to go towards clothing and personal items that our students need. The effort was spearheaded by our Supervisor of Nurses and Unit B Member Wanda Nunes who single-handedly completed the shopping.  Clothing and personal items were divided by schools and need and disseminated to nurses at the January 24th professional development day for disbursement in their buildings. The write up and pictures were posted on the NBEA Website, a link shared in the member memo, and shared by NBPS on social media.</w:t>
      </w:r>
    </w:p>
    <w:p w14:paraId="58196EE2" w14:textId="77777777" w:rsidR="00896C0E" w:rsidRPr="00A27F21" w:rsidRDefault="00896C0E" w:rsidP="00896C0E">
      <w:pPr>
        <w:rPr>
          <w:rFonts w:asciiTheme="minorHAnsi" w:hAnsiTheme="minorHAnsi" w:cstheme="minorHAnsi"/>
          <w:sz w:val="28"/>
          <w:szCs w:val="28"/>
        </w:rPr>
      </w:pPr>
    </w:p>
    <w:p w14:paraId="62BFA8C5" w14:textId="160F5A5A" w:rsidR="00896C0E" w:rsidRPr="00A27F21" w:rsidRDefault="00896C0E" w:rsidP="00896C0E">
      <w:pPr>
        <w:rPr>
          <w:rFonts w:asciiTheme="minorHAnsi" w:hAnsiTheme="minorHAnsi" w:cstheme="minorHAnsi"/>
          <w:sz w:val="28"/>
          <w:szCs w:val="28"/>
        </w:rPr>
      </w:pPr>
      <w:r w:rsidRPr="00A27F21">
        <w:rPr>
          <w:rFonts w:asciiTheme="minorHAnsi" w:hAnsiTheme="minorHAnsi" w:cstheme="minorHAnsi"/>
          <w:b/>
          <w:sz w:val="28"/>
          <w:szCs w:val="28"/>
        </w:rPr>
        <w:t xml:space="preserve">Election Committee: </w:t>
      </w:r>
      <w:r w:rsidRPr="00A27F21">
        <w:rPr>
          <w:rFonts w:asciiTheme="minorHAnsi" w:hAnsiTheme="minorHAnsi" w:cstheme="minorHAnsi"/>
          <w:sz w:val="28"/>
          <w:szCs w:val="28"/>
        </w:rPr>
        <w:t xml:space="preserve">The NBEA Election Committee </w:t>
      </w:r>
      <w:r w:rsidR="00E63F6B" w:rsidRPr="00A27F21">
        <w:rPr>
          <w:rFonts w:asciiTheme="minorHAnsi" w:hAnsiTheme="minorHAnsi" w:cstheme="minorHAnsi"/>
          <w:sz w:val="28"/>
          <w:szCs w:val="28"/>
        </w:rPr>
        <w:t>are</w:t>
      </w:r>
      <w:r w:rsidRPr="00A27F21">
        <w:rPr>
          <w:rFonts w:asciiTheme="minorHAnsi" w:hAnsiTheme="minorHAnsi" w:cstheme="minorHAnsi"/>
          <w:sz w:val="28"/>
          <w:szCs w:val="28"/>
        </w:rPr>
        <w:t xml:space="preserve"> Lynn Drayton, Chris Donnelley (Can't be a delegate or run for a board seat this year) I was recently notified by the third member </w:t>
      </w:r>
      <w:r w:rsidRPr="00A27F21">
        <w:rPr>
          <w:rFonts w:asciiTheme="minorHAnsi" w:hAnsiTheme="minorHAnsi" w:cstheme="minorHAnsi"/>
          <w:sz w:val="28"/>
          <w:szCs w:val="28"/>
        </w:rPr>
        <w:lastRenderedPageBreak/>
        <w:t>that they would not be able to commit to the role.  I will look to appoint a third person in the days to come. Also, I would like to speak to the current members at the conclusion of this meeting.</w:t>
      </w:r>
    </w:p>
    <w:p w14:paraId="6DBA7125" w14:textId="77777777" w:rsidR="00896C0E" w:rsidRPr="00A27F21" w:rsidRDefault="00896C0E" w:rsidP="00896C0E">
      <w:pPr>
        <w:rPr>
          <w:rFonts w:asciiTheme="minorHAnsi" w:hAnsiTheme="minorHAnsi" w:cstheme="minorHAnsi"/>
          <w:b/>
          <w:sz w:val="28"/>
          <w:szCs w:val="28"/>
        </w:rPr>
      </w:pPr>
    </w:p>
    <w:p w14:paraId="249381A5" w14:textId="30720002" w:rsidR="00896C0E" w:rsidRPr="00A27F21" w:rsidRDefault="00896C0E" w:rsidP="00896C0E">
      <w:pPr>
        <w:rPr>
          <w:rFonts w:asciiTheme="minorHAnsi" w:hAnsiTheme="minorHAnsi" w:cstheme="minorHAnsi"/>
          <w:b/>
          <w:sz w:val="28"/>
          <w:szCs w:val="28"/>
        </w:rPr>
      </w:pPr>
      <w:r w:rsidRPr="00A27F21">
        <w:rPr>
          <w:rFonts w:asciiTheme="minorHAnsi" w:hAnsiTheme="minorHAnsi" w:cstheme="minorHAnsi"/>
          <w:b/>
          <w:sz w:val="28"/>
          <w:szCs w:val="28"/>
        </w:rPr>
        <w:t xml:space="preserve">MTA/NEA Annual Meetings: </w:t>
      </w:r>
      <w:r w:rsidRPr="00A27F21">
        <w:rPr>
          <w:rFonts w:asciiTheme="minorHAnsi" w:hAnsiTheme="minorHAnsi" w:cstheme="minorHAnsi"/>
          <w:sz w:val="28"/>
          <w:szCs w:val="28"/>
        </w:rPr>
        <w:t xml:space="preserve">The MTA Annual Meeting will be held on May 20 and 21, 2022 in Boston. The NEA Annual Meeting will be held from July 2 - July 6, </w:t>
      </w:r>
      <w:r w:rsidR="00E63F6B" w:rsidRPr="00A27F21">
        <w:rPr>
          <w:rFonts w:asciiTheme="minorHAnsi" w:hAnsiTheme="minorHAnsi" w:cstheme="minorHAnsi"/>
          <w:sz w:val="28"/>
          <w:szCs w:val="28"/>
        </w:rPr>
        <w:t>2022,</w:t>
      </w:r>
      <w:r w:rsidRPr="00A27F21">
        <w:rPr>
          <w:rFonts w:asciiTheme="minorHAnsi" w:hAnsiTheme="minorHAnsi" w:cstheme="minorHAnsi"/>
          <w:sz w:val="28"/>
          <w:szCs w:val="28"/>
        </w:rPr>
        <w:t xml:space="preserve"> location TBD.  Self nomination forms are due in this office by 3:30PM on March 6. </w:t>
      </w:r>
    </w:p>
    <w:p w14:paraId="49E14B51" w14:textId="77777777" w:rsidR="00896C0E" w:rsidRPr="00A27F21" w:rsidRDefault="00896C0E" w:rsidP="00896C0E">
      <w:pPr>
        <w:rPr>
          <w:rFonts w:asciiTheme="minorHAnsi" w:hAnsiTheme="minorHAnsi" w:cstheme="minorHAnsi"/>
          <w:b/>
          <w:sz w:val="28"/>
          <w:szCs w:val="28"/>
        </w:rPr>
      </w:pPr>
    </w:p>
    <w:p w14:paraId="63133AFD" w14:textId="77777777" w:rsidR="00896C0E" w:rsidRPr="00A27F21" w:rsidRDefault="00896C0E" w:rsidP="00896C0E">
      <w:pPr>
        <w:rPr>
          <w:rFonts w:asciiTheme="minorHAnsi" w:hAnsiTheme="minorHAnsi" w:cstheme="minorHAnsi"/>
          <w:b/>
          <w:bCs/>
          <w:sz w:val="28"/>
          <w:szCs w:val="28"/>
        </w:rPr>
      </w:pPr>
      <w:r w:rsidRPr="00A27F21">
        <w:rPr>
          <w:rFonts w:asciiTheme="minorHAnsi" w:hAnsiTheme="minorHAnsi" w:cstheme="minorHAnsi"/>
          <w:b/>
          <w:bCs/>
          <w:sz w:val="28"/>
          <w:szCs w:val="28"/>
        </w:rPr>
        <w:t xml:space="preserve">The next </w:t>
      </w:r>
      <w:proofErr w:type="spellStart"/>
      <w:r w:rsidRPr="00A27F21">
        <w:rPr>
          <w:rFonts w:asciiTheme="minorHAnsi" w:hAnsiTheme="minorHAnsi" w:cstheme="minorHAnsi"/>
          <w:b/>
          <w:bCs/>
          <w:sz w:val="28"/>
          <w:szCs w:val="28"/>
        </w:rPr>
        <w:t>Macer</w:t>
      </w:r>
      <w:proofErr w:type="spellEnd"/>
      <w:r w:rsidRPr="00A27F21">
        <w:rPr>
          <w:rFonts w:asciiTheme="minorHAnsi" w:hAnsiTheme="minorHAnsi" w:cstheme="minorHAnsi"/>
          <w:b/>
          <w:bCs/>
          <w:sz w:val="28"/>
          <w:szCs w:val="28"/>
        </w:rPr>
        <w:t xml:space="preserve"> Meeting, and Discipline and Health and Safety meeting will be on 3/1. First Vice President Garcia and Vice President Pearson along with President Nickerson will represent the membership at these meetings.</w:t>
      </w:r>
    </w:p>
    <w:p w14:paraId="73CAF092" w14:textId="77777777" w:rsidR="00896C0E" w:rsidRPr="00A27F21" w:rsidRDefault="00896C0E" w:rsidP="00896C0E">
      <w:pPr>
        <w:pStyle w:val="BodyTextIndent2"/>
        <w:ind w:left="0" w:firstLine="0"/>
        <w:rPr>
          <w:rFonts w:asciiTheme="minorHAnsi" w:hAnsiTheme="minorHAnsi" w:cstheme="minorHAnsi"/>
          <w:b/>
          <w:bCs/>
          <w:sz w:val="28"/>
          <w:szCs w:val="28"/>
        </w:rPr>
      </w:pPr>
    </w:p>
    <w:p w14:paraId="4B7C0A1F" w14:textId="77777777" w:rsidR="00896C0E" w:rsidRPr="00A27F21" w:rsidRDefault="00896C0E" w:rsidP="00896C0E">
      <w:pPr>
        <w:pStyle w:val="Heading2"/>
        <w:rPr>
          <w:rFonts w:asciiTheme="minorHAnsi" w:hAnsiTheme="minorHAnsi" w:cstheme="minorHAnsi"/>
          <w:sz w:val="28"/>
          <w:szCs w:val="28"/>
        </w:rPr>
      </w:pPr>
      <w:r w:rsidRPr="00A27F21">
        <w:rPr>
          <w:rFonts w:asciiTheme="minorHAnsi" w:hAnsiTheme="minorHAnsi" w:cstheme="minorHAnsi"/>
          <w:sz w:val="28"/>
          <w:szCs w:val="28"/>
        </w:rPr>
        <w:t>Adjournment</w:t>
      </w:r>
    </w:p>
    <w:p w14:paraId="709D357B" w14:textId="77777777" w:rsidR="00896C0E" w:rsidRPr="00A27F21" w:rsidRDefault="00896C0E" w:rsidP="00896C0E">
      <w:pPr>
        <w:rPr>
          <w:rFonts w:asciiTheme="minorHAnsi" w:hAnsiTheme="minorHAnsi" w:cstheme="minorHAnsi"/>
          <w:b/>
          <w:bCs/>
          <w:sz w:val="28"/>
          <w:szCs w:val="28"/>
        </w:rPr>
      </w:pPr>
    </w:p>
    <w:p w14:paraId="5A1990F0" w14:textId="59AEFC35" w:rsidR="00896C0E" w:rsidRPr="00A27F21" w:rsidRDefault="00896C0E" w:rsidP="00896C0E">
      <w:pPr>
        <w:rPr>
          <w:rFonts w:asciiTheme="minorHAnsi" w:hAnsiTheme="minorHAnsi" w:cstheme="minorHAnsi"/>
          <w:b/>
          <w:bCs/>
          <w:sz w:val="28"/>
          <w:szCs w:val="28"/>
        </w:rPr>
      </w:pPr>
      <w:r w:rsidRPr="00A27F21">
        <w:rPr>
          <w:rFonts w:asciiTheme="minorHAnsi" w:hAnsiTheme="minorHAnsi" w:cstheme="minorHAnsi"/>
          <w:sz w:val="28"/>
          <w:szCs w:val="28"/>
        </w:rPr>
        <w:t>Motion made by</w:t>
      </w:r>
      <w:r w:rsidR="002D6265">
        <w:rPr>
          <w:rFonts w:asciiTheme="minorHAnsi" w:hAnsiTheme="minorHAnsi" w:cstheme="minorHAnsi"/>
          <w:b/>
          <w:bCs/>
          <w:sz w:val="28"/>
          <w:szCs w:val="28"/>
        </w:rPr>
        <w:t xml:space="preserve"> </w:t>
      </w:r>
      <w:r w:rsidR="00010D8E" w:rsidRPr="00010D8E">
        <w:rPr>
          <w:rFonts w:asciiTheme="minorHAnsi" w:hAnsiTheme="minorHAnsi" w:cstheme="minorHAnsi"/>
          <w:sz w:val="28"/>
          <w:szCs w:val="28"/>
        </w:rPr>
        <w:t>Chris Garcia</w:t>
      </w:r>
    </w:p>
    <w:p w14:paraId="21DA3EB3" w14:textId="4AF885A0" w:rsidR="00896C0E" w:rsidRPr="00A27F21" w:rsidRDefault="002D6265" w:rsidP="00896C0E">
      <w:pPr>
        <w:pStyle w:val="BodyText"/>
        <w:rPr>
          <w:rFonts w:asciiTheme="minorHAnsi" w:hAnsiTheme="minorHAnsi" w:cstheme="minorHAnsi"/>
          <w:sz w:val="28"/>
          <w:szCs w:val="28"/>
        </w:rPr>
      </w:pPr>
      <w:r>
        <w:rPr>
          <w:rFonts w:asciiTheme="minorHAnsi" w:hAnsiTheme="minorHAnsi" w:cstheme="minorHAnsi"/>
          <w:sz w:val="28"/>
          <w:szCs w:val="28"/>
        </w:rPr>
        <w:t>Seconded by Jacob O’Brien</w:t>
      </w:r>
    </w:p>
    <w:p w14:paraId="4CA42800" w14:textId="69EC0E09" w:rsidR="00896C0E" w:rsidRPr="00A27F21" w:rsidRDefault="00896C0E" w:rsidP="00896C0E">
      <w:pPr>
        <w:pStyle w:val="BodyText"/>
        <w:rPr>
          <w:rFonts w:asciiTheme="minorHAnsi" w:hAnsiTheme="minorHAnsi" w:cstheme="minorHAnsi"/>
          <w:sz w:val="28"/>
          <w:szCs w:val="28"/>
        </w:rPr>
      </w:pPr>
      <w:r w:rsidRPr="00A27F21">
        <w:rPr>
          <w:rFonts w:asciiTheme="minorHAnsi" w:hAnsiTheme="minorHAnsi" w:cstheme="minorHAnsi"/>
          <w:sz w:val="28"/>
          <w:szCs w:val="28"/>
        </w:rPr>
        <w:t>Meeting adjourned</w:t>
      </w:r>
      <w:r w:rsidR="002D6265">
        <w:rPr>
          <w:rFonts w:asciiTheme="minorHAnsi" w:hAnsiTheme="minorHAnsi" w:cstheme="minorHAnsi"/>
          <w:sz w:val="28"/>
          <w:szCs w:val="28"/>
        </w:rPr>
        <w:t xml:space="preserve"> at: </w:t>
      </w:r>
      <w:r w:rsidR="00010D8E">
        <w:rPr>
          <w:rFonts w:asciiTheme="minorHAnsi" w:hAnsiTheme="minorHAnsi" w:cstheme="minorHAnsi"/>
          <w:sz w:val="28"/>
          <w:szCs w:val="28"/>
        </w:rPr>
        <w:t>4:10pm</w:t>
      </w:r>
    </w:p>
    <w:p w14:paraId="509F7312" w14:textId="77777777" w:rsidR="00896C0E" w:rsidRPr="00A27F21" w:rsidRDefault="00896C0E" w:rsidP="00896C0E">
      <w:pPr>
        <w:pStyle w:val="BodyText"/>
        <w:rPr>
          <w:rFonts w:asciiTheme="minorHAnsi" w:hAnsiTheme="minorHAnsi" w:cstheme="minorHAnsi"/>
          <w:sz w:val="28"/>
          <w:szCs w:val="28"/>
        </w:rPr>
      </w:pPr>
    </w:p>
    <w:p w14:paraId="100E6909" w14:textId="77777777" w:rsidR="00896C0E" w:rsidRPr="00A27F21" w:rsidRDefault="00896C0E" w:rsidP="00896C0E">
      <w:pPr>
        <w:pStyle w:val="BodyText"/>
        <w:rPr>
          <w:rFonts w:asciiTheme="minorHAnsi" w:hAnsiTheme="minorHAnsi" w:cstheme="minorHAnsi"/>
          <w:sz w:val="28"/>
          <w:szCs w:val="28"/>
        </w:rPr>
      </w:pPr>
    </w:p>
    <w:p w14:paraId="13E03C8A" w14:textId="77777777" w:rsidR="00896C0E" w:rsidRPr="00A27F21" w:rsidRDefault="00896C0E" w:rsidP="00896C0E">
      <w:pPr>
        <w:rPr>
          <w:rFonts w:asciiTheme="minorHAnsi" w:hAnsiTheme="minorHAnsi" w:cstheme="minorHAnsi"/>
          <w:sz w:val="28"/>
          <w:szCs w:val="28"/>
        </w:rPr>
      </w:pPr>
    </w:p>
    <w:p w14:paraId="1C7F2B70" w14:textId="77777777" w:rsidR="00BA6EBB" w:rsidRDefault="00BA6EBB"/>
    <w:sectPr w:rsidR="00BA6EBB" w:rsidSect="009D0AA6">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96B29"/>
    <w:multiLevelType w:val="hybridMultilevel"/>
    <w:tmpl w:val="80A6FB6E"/>
    <w:lvl w:ilvl="0" w:tplc="3770429E">
      <w:start w:val="1"/>
      <w:numFmt w:val="upperRoman"/>
      <w:pStyle w:val="Heading2"/>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0E"/>
    <w:rsid w:val="00010D8E"/>
    <w:rsid w:val="00096D23"/>
    <w:rsid w:val="002439D4"/>
    <w:rsid w:val="002D6265"/>
    <w:rsid w:val="003346A3"/>
    <w:rsid w:val="00360FC4"/>
    <w:rsid w:val="0050333E"/>
    <w:rsid w:val="006B7365"/>
    <w:rsid w:val="00896C0E"/>
    <w:rsid w:val="009D6490"/>
    <w:rsid w:val="00BA6EBB"/>
    <w:rsid w:val="00C52007"/>
    <w:rsid w:val="00C72769"/>
    <w:rsid w:val="00D71BD8"/>
    <w:rsid w:val="00E6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96C0E"/>
    <w:pPr>
      <w:keepNext/>
      <w:outlineLvl w:val="0"/>
    </w:pPr>
    <w:rPr>
      <w:rFonts w:ascii="Times New Roman" w:hAnsi="Times New Roman"/>
      <w:u w:val="single"/>
    </w:rPr>
  </w:style>
  <w:style w:type="paragraph" w:styleId="Heading2">
    <w:name w:val="heading 2"/>
    <w:basedOn w:val="Normal"/>
    <w:next w:val="Normal"/>
    <w:link w:val="Heading2Char"/>
    <w:qFormat/>
    <w:rsid w:val="00896C0E"/>
    <w:pPr>
      <w:keepNext/>
      <w:numPr>
        <w:numId w:val="1"/>
      </w:num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C0E"/>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896C0E"/>
    <w:rPr>
      <w:rFonts w:ascii="Times New Roman" w:eastAsia="Times New Roman" w:hAnsi="Times New Roman" w:cs="Times New Roman"/>
      <w:sz w:val="24"/>
      <w:szCs w:val="24"/>
      <w:u w:val="single"/>
    </w:rPr>
  </w:style>
  <w:style w:type="paragraph" w:styleId="BodyText">
    <w:name w:val="Body Text"/>
    <w:basedOn w:val="Normal"/>
    <w:link w:val="BodyTextChar"/>
    <w:semiHidden/>
    <w:rsid w:val="00896C0E"/>
    <w:rPr>
      <w:rFonts w:ascii="Times New Roman" w:hAnsi="Times New Roman"/>
      <w:sz w:val="20"/>
    </w:rPr>
  </w:style>
  <w:style w:type="character" w:customStyle="1" w:styleId="BodyTextChar">
    <w:name w:val="Body Text Char"/>
    <w:basedOn w:val="DefaultParagraphFont"/>
    <w:link w:val="BodyText"/>
    <w:semiHidden/>
    <w:rsid w:val="00896C0E"/>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896C0E"/>
    <w:pPr>
      <w:ind w:left="1122" w:hanging="42"/>
    </w:pPr>
    <w:rPr>
      <w:rFonts w:ascii="Times New Roman" w:hAnsi="Times New Roman"/>
      <w:sz w:val="22"/>
    </w:rPr>
  </w:style>
  <w:style w:type="character" w:customStyle="1" w:styleId="BodyTextIndent2Char">
    <w:name w:val="Body Text Indent 2 Char"/>
    <w:basedOn w:val="DefaultParagraphFont"/>
    <w:link w:val="BodyTextIndent2"/>
    <w:semiHidden/>
    <w:rsid w:val="00896C0E"/>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96C0E"/>
    <w:pPr>
      <w:keepNext/>
      <w:outlineLvl w:val="0"/>
    </w:pPr>
    <w:rPr>
      <w:rFonts w:ascii="Times New Roman" w:hAnsi="Times New Roman"/>
      <w:u w:val="single"/>
    </w:rPr>
  </w:style>
  <w:style w:type="paragraph" w:styleId="Heading2">
    <w:name w:val="heading 2"/>
    <w:basedOn w:val="Normal"/>
    <w:next w:val="Normal"/>
    <w:link w:val="Heading2Char"/>
    <w:qFormat/>
    <w:rsid w:val="00896C0E"/>
    <w:pPr>
      <w:keepNext/>
      <w:numPr>
        <w:numId w:val="1"/>
      </w:num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C0E"/>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896C0E"/>
    <w:rPr>
      <w:rFonts w:ascii="Times New Roman" w:eastAsia="Times New Roman" w:hAnsi="Times New Roman" w:cs="Times New Roman"/>
      <w:sz w:val="24"/>
      <w:szCs w:val="24"/>
      <w:u w:val="single"/>
    </w:rPr>
  </w:style>
  <w:style w:type="paragraph" w:styleId="BodyText">
    <w:name w:val="Body Text"/>
    <w:basedOn w:val="Normal"/>
    <w:link w:val="BodyTextChar"/>
    <w:semiHidden/>
    <w:rsid w:val="00896C0E"/>
    <w:rPr>
      <w:rFonts w:ascii="Times New Roman" w:hAnsi="Times New Roman"/>
      <w:sz w:val="20"/>
    </w:rPr>
  </w:style>
  <w:style w:type="character" w:customStyle="1" w:styleId="BodyTextChar">
    <w:name w:val="Body Text Char"/>
    <w:basedOn w:val="DefaultParagraphFont"/>
    <w:link w:val="BodyText"/>
    <w:semiHidden/>
    <w:rsid w:val="00896C0E"/>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896C0E"/>
    <w:pPr>
      <w:ind w:left="1122" w:hanging="42"/>
    </w:pPr>
    <w:rPr>
      <w:rFonts w:ascii="Times New Roman" w:hAnsi="Times New Roman"/>
      <w:sz w:val="22"/>
    </w:rPr>
  </w:style>
  <w:style w:type="character" w:customStyle="1" w:styleId="BodyTextIndent2Char">
    <w:name w:val="Body Text Indent 2 Char"/>
    <w:basedOn w:val="DefaultParagraphFont"/>
    <w:link w:val="BodyTextIndent2"/>
    <w:semiHidden/>
    <w:rsid w:val="00896C0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Lou</cp:lastModifiedBy>
  <cp:revision>4</cp:revision>
  <dcterms:created xsi:type="dcterms:W3CDTF">2023-03-06T16:32:00Z</dcterms:created>
  <dcterms:modified xsi:type="dcterms:W3CDTF">2023-03-06T17:20:00Z</dcterms:modified>
</cp:coreProperties>
</file>